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0368" w14:textId="77777777" w:rsidR="001756E1" w:rsidRDefault="001756E1" w:rsidP="001756E1">
      <w:pPr>
        <w:pStyle w:val="Title"/>
        <w:jc w:val="right"/>
      </w:pPr>
      <w:r>
        <w:rPr>
          <w:noProof/>
          <w:lang w:eastAsia="en-GB"/>
        </w:rPr>
        <w:drawing>
          <wp:anchor distT="0" distB="0" distL="114300" distR="114300" simplePos="0" relativeHeight="251658240" behindDoc="1" locked="0" layoutInCell="1" allowOverlap="1" wp14:anchorId="64A1B2C8" wp14:editId="3AE2B56F">
            <wp:simplePos x="0" y="0"/>
            <wp:positionH relativeFrom="column">
              <wp:posOffset>3790315</wp:posOffset>
            </wp:positionH>
            <wp:positionV relativeFrom="paragraph">
              <wp:posOffset>0</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494A1" w14:textId="2889BE82" w:rsidR="00C53B74" w:rsidRPr="000F2398" w:rsidRDefault="00130538" w:rsidP="00B91976">
      <w:pPr>
        <w:pStyle w:val="Title"/>
        <w:rPr>
          <w:sz w:val="44"/>
          <w:szCs w:val="44"/>
        </w:rPr>
      </w:pPr>
      <w:r>
        <w:rPr>
          <w:sz w:val="48"/>
          <w:szCs w:val="48"/>
        </w:rPr>
        <w:br/>
      </w:r>
      <w:r w:rsidR="00B92820" w:rsidRPr="00791436">
        <w:rPr>
          <w:sz w:val="48"/>
          <w:szCs w:val="48"/>
        </w:rPr>
        <w:br/>
      </w:r>
      <w:r w:rsidR="00133572" w:rsidRPr="006F2D70">
        <w:rPr>
          <w:sz w:val="44"/>
          <w:szCs w:val="44"/>
        </w:rPr>
        <w:t xml:space="preserve">Administrative </w:t>
      </w:r>
      <w:r w:rsidR="009B1AC3">
        <w:rPr>
          <w:sz w:val="44"/>
          <w:szCs w:val="44"/>
        </w:rPr>
        <w:t>assistant</w:t>
      </w:r>
      <w:r w:rsidR="006F2D70" w:rsidRPr="006F2D70">
        <w:rPr>
          <w:sz w:val="44"/>
          <w:szCs w:val="44"/>
        </w:rPr>
        <w:t xml:space="preserve"> role:</w:t>
      </w:r>
      <w:r w:rsidR="00133572" w:rsidRPr="006F2D70">
        <w:rPr>
          <w:sz w:val="44"/>
          <w:szCs w:val="44"/>
        </w:rPr>
        <w:br/>
      </w:r>
      <w:r w:rsidR="00631DF9">
        <w:t>S</w:t>
      </w:r>
      <w:r w:rsidR="009818F4">
        <w:t>pecification</w:t>
      </w:r>
    </w:p>
    <w:p w14:paraId="6246DB3F" w14:textId="25AE201E" w:rsidR="0043250D" w:rsidRDefault="0043250D" w:rsidP="00A92A88"/>
    <w:p w14:paraId="53464B1B" w14:textId="748F8FC6" w:rsidR="00B93073" w:rsidRDefault="007A351B" w:rsidP="00A60E18">
      <w:r>
        <w:t xml:space="preserve">IP </w:t>
      </w:r>
      <w:proofErr w:type="spellStart"/>
      <w:r>
        <w:t>Inclusive’s</w:t>
      </w:r>
      <w:proofErr w:type="spellEnd"/>
      <w:r>
        <w:t xml:space="preserve"> Lead Executive Officer (LEO) is responsible for</w:t>
      </w:r>
      <w:r w:rsidR="00A60E18">
        <w:t xml:space="preserve"> the day-to-day management of</w:t>
      </w:r>
      <w:r>
        <w:t xml:space="preserve"> activities carried out under the</w:t>
      </w:r>
      <w:r w:rsidR="00A60E18">
        <w:t xml:space="preserve"> </w:t>
      </w:r>
      <w:hyperlink r:id="rId9" w:history="1">
        <w:r w:rsidR="00A60E18" w:rsidRPr="0019165A">
          <w:rPr>
            <w:rStyle w:val="Hyperlink"/>
          </w:rPr>
          <w:t>IP Inclusive</w:t>
        </w:r>
      </w:hyperlink>
      <w:r w:rsidR="00B93073">
        <w:t xml:space="preserve"> and </w:t>
      </w:r>
      <w:hyperlink r:id="rId10" w:history="1">
        <w:r w:rsidR="00B93073" w:rsidRPr="0019165A">
          <w:rPr>
            <w:rStyle w:val="Hyperlink"/>
          </w:rPr>
          <w:t>Careers in Ideas</w:t>
        </w:r>
      </w:hyperlink>
      <w:r w:rsidR="00B93073">
        <w:t xml:space="preserve"> banners. Their work is overseen and supported by IP </w:t>
      </w:r>
      <w:proofErr w:type="spellStart"/>
      <w:r w:rsidR="00B93073">
        <w:t>Inclusive’s</w:t>
      </w:r>
      <w:proofErr w:type="spellEnd"/>
      <w:r w:rsidR="00B93073">
        <w:t xml:space="preserve"> governing body, </w:t>
      </w:r>
      <w:hyperlink r:id="rId11" w:history="1">
        <w:r w:rsidR="00B93073" w:rsidRPr="00EC7324">
          <w:rPr>
            <w:rStyle w:val="Hyperlink"/>
          </w:rPr>
          <w:t>IP Inclusive Management</w:t>
        </w:r>
      </w:hyperlink>
      <w:r w:rsidR="00B93073">
        <w:t xml:space="preserve"> (IPIM).</w:t>
      </w:r>
    </w:p>
    <w:p w14:paraId="34753860" w14:textId="7F6DEF18" w:rsidR="001342B5" w:rsidRDefault="009E31BB" w:rsidP="00A60E18">
      <w:r>
        <w:t xml:space="preserve">We would </w:t>
      </w:r>
      <w:r w:rsidR="00AA6DE5">
        <w:t xml:space="preserve">now </w:t>
      </w:r>
      <w:r>
        <w:t xml:space="preserve">like to appoint an administrative assistant to support the LEO and </w:t>
      </w:r>
      <w:r w:rsidR="00CE6EA9">
        <w:t xml:space="preserve">to </w:t>
      </w:r>
      <w:r>
        <w:t>help them</w:t>
      </w:r>
      <w:r w:rsidR="004E7D48">
        <w:t xml:space="preserve">, in turn, support IP </w:t>
      </w:r>
      <w:proofErr w:type="spellStart"/>
      <w:r w:rsidR="004E7D48">
        <w:t>Inclusive’s</w:t>
      </w:r>
      <w:proofErr w:type="spellEnd"/>
      <w:r w:rsidR="004E7D48">
        <w:t xml:space="preserve"> many volunteers.</w:t>
      </w:r>
      <w:r w:rsidR="0070356F">
        <w:t xml:space="preserve"> This specification sets out the key aspects of the role and the criteria we will use to appoint someone to it. If you have any questions about it, after reading the specification, please contact the </w:t>
      </w:r>
      <w:r w:rsidR="00D6380F">
        <w:t xml:space="preserve">current LEO, Andrea Brewster, at </w:t>
      </w:r>
      <w:hyperlink r:id="rId12" w:history="1">
        <w:r w:rsidR="00D6380F" w:rsidRPr="0078495B">
          <w:rPr>
            <w:rStyle w:val="Hyperlink"/>
          </w:rPr>
          <w:t>abrewsteripinclusive@gmail.com</w:t>
        </w:r>
      </w:hyperlink>
      <w:r w:rsidR="00D6380F">
        <w:t xml:space="preserve">. </w:t>
      </w:r>
    </w:p>
    <w:p w14:paraId="6040B96E" w14:textId="77777777" w:rsidR="0070356F" w:rsidRDefault="0070356F" w:rsidP="00A60E18"/>
    <w:sdt>
      <w:sdtPr>
        <w:rPr>
          <w:rFonts w:asciiTheme="minorHAnsi" w:eastAsiaTheme="minorHAnsi" w:hAnsiTheme="minorHAnsi" w:cstheme="minorBidi"/>
          <w:color w:val="auto"/>
          <w:sz w:val="22"/>
          <w:szCs w:val="22"/>
          <w:lang w:val="en-GB"/>
        </w:rPr>
        <w:id w:val="1850221735"/>
        <w:docPartObj>
          <w:docPartGallery w:val="Table of Contents"/>
          <w:docPartUnique/>
        </w:docPartObj>
      </w:sdtPr>
      <w:sdtEndPr>
        <w:rPr>
          <w:b/>
          <w:bCs/>
          <w:noProof/>
        </w:rPr>
      </w:sdtEndPr>
      <w:sdtContent>
        <w:p w14:paraId="62F8A2E9" w14:textId="2261CFCB" w:rsidR="003165E8" w:rsidRDefault="003165E8">
          <w:pPr>
            <w:pStyle w:val="TOCHeading"/>
          </w:pPr>
          <w:r>
            <w:t>Contents</w:t>
          </w:r>
        </w:p>
        <w:p w14:paraId="1B4637F1" w14:textId="31C29B3D" w:rsidR="00284DB4" w:rsidRDefault="003165E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5732893" w:history="1">
            <w:r w:rsidR="00284DB4" w:rsidRPr="00D178C3">
              <w:rPr>
                <w:rStyle w:val="Hyperlink"/>
                <w:noProof/>
              </w:rPr>
              <w:t>Formal aspects of the role</w:t>
            </w:r>
            <w:r w:rsidR="00284DB4">
              <w:rPr>
                <w:noProof/>
                <w:webHidden/>
              </w:rPr>
              <w:tab/>
            </w:r>
            <w:r w:rsidR="00284DB4">
              <w:rPr>
                <w:noProof/>
                <w:webHidden/>
              </w:rPr>
              <w:fldChar w:fldCharType="begin"/>
            </w:r>
            <w:r w:rsidR="00284DB4">
              <w:rPr>
                <w:noProof/>
                <w:webHidden/>
              </w:rPr>
              <w:instrText xml:space="preserve"> PAGEREF _Toc95732893 \h </w:instrText>
            </w:r>
            <w:r w:rsidR="00284DB4">
              <w:rPr>
                <w:noProof/>
                <w:webHidden/>
              </w:rPr>
            </w:r>
            <w:r w:rsidR="00284DB4">
              <w:rPr>
                <w:noProof/>
                <w:webHidden/>
              </w:rPr>
              <w:fldChar w:fldCharType="separate"/>
            </w:r>
            <w:r w:rsidR="00284DB4">
              <w:rPr>
                <w:noProof/>
                <w:webHidden/>
              </w:rPr>
              <w:t>2</w:t>
            </w:r>
            <w:r w:rsidR="00284DB4">
              <w:rPr>
                <w:noProof/>
                <w:webHidden/>
              </w:rPr>
              <w:fldChar w:fldCharType="end"/>
            </w:r>
          </w:hyperlink>
        </w:p>
        <w:p w14:paraId="6FDCE4E6" w14:textId="6C6E332E" w:rsidR="00284DB4" w:rsidRDefault="00284DB4">
          <w:pPr>
            <w:pStyle w:val="TOC3"/>
            <w:tabs>
              <w:tab w:val="right" w:leader="dot" w:pos="9016"/>
            </w:tabs>
            <w:rPr>
              <w:rFonts w:eastAsiaTheme="minorEastAsia"/>
              <w:noProof/>
              <w:lang w:eastAsia="en-GB"/>
            </w:rPr>
          </w:pPr>
          <w:hyperlink w:anchor="_Toc95732894" w:history="1">
            <w:r w:rsidRPr="00D178C3">
              <w:rPr>
                <w:rStyle w:val="Hyperlink"/>
                <w:noProof/>
              </w:rPr>
              <w:t>General</w:t>
            </w:r>
            <w:r>
              <w:rPr>
                <w:noProof/>
                <w:webHidden/>
              </w:rPr>
              <w:tab/>
            </w:r>
            <w:r>
              <w:rPr>
                <w:noProof/>
                <w:webHidden/>
              </w:rPr>
              <w:fldChar w:fldCharType="begin"/>
            </w:r>
            <w:r>
              <w:rPr>
                <w:noProof/>
                <w:webHidden/>
              </w:rPr>
              <w:instrText xml:space="preserve"> PAGEREF _Toc95732894 \h </w:instrText>
            </w:r>
            <w:r>
              <w:rPr>
                <w:noProof/>
                <w:webHidden/>
              </w:rPr>
            </w:r>
            <w:r>
              <w:rPr>
                <w:noProof/>
                <w:webHidden/>
              </w:rPr>
              <w:fldChar w:fldCharType="separate"/>
            </w:r>
            <w:r>
              <w:rPr>
                <w:noProof/>
                <w:webHidden/>
              </w:rPr>
              <w:t>2</w:t>
            </w:r>
            <w:r>
              <w:rPr>
                <w:noProof/>
                <w:webHidden/>
              </w:rPr>
              <w:fldChar w:fldCharType="end"/>
            </w:r>
          </w:hyperlink>
        </w:p>
        <w:p w14:paraId="08464F48" w14:textId="186D4FDC" w:rsidR="00284DB4" w:rsidRDefault="00284DB4">
          <w:pPr>
            <w:pStyle w:val="TOC3"/>
            <w:tabs>
              <w:tab w:val="right" w:leader="dot" w:pos="9016"/>
            </w:tabs>
            <w:rPr>
              <w:rFonts w:eastAsiaTheme="minorEastAsia"/>
              <w:noProof/>
              <w:lang w:eastAsia="en-GB"/>
            </w:rPr>
          </w:pPr>
          <w:hyperlink w:anchor="_Toc95732895" w:history="1">
            <w:r w:rsidRPr="00D178C3">
              <w:rPr>
                <w:rStyle w:val="Hyperlink"/>
                <w:noProof/>
              </w:rPr>
              <w:t>Contract term and notice period</w:t>
            </w:r>
            <w:r>
              <w:rPr>
                <w:noProof/>
                <w:webHidden/>
              </w:rPr>
              <w:tab/>
            </w:r>
            <w:r>
              <w:rPr>
                <w:noProof/>
                <w:webHidden/>
              </w:rPr>
              <w:fldChar w:fldCharType="begin"/>
            </w:r>
            <w:r>
              <w:rPr>
                <w:noProof/>
                <w:webHidden/>
              </w:rPr>
              <w:instrText xml:space="preserve"> PAGEREF _Toc95732895 \h </w:instrText>
            </w:r>
            <w:r>
              <w:rPr>
                <w:noProof/>
                <w:webHidden/>
              </w:rPr>
            </w:r>
            <w:r>
              <w:rPr>
                <w:noProof/>
                <w:webHidden/>
              </w:rPr>
              <w:fldChar w:fldCharType="separate"/>
            </w:r>
            <w:r>
              <w:rPr>
                <w:noProof/>
                <w:webHidden/>
              </w:rPr>
              <w:t>2</w:t>
            </w:r>
            <w:r>
              <w:rPr>
                <w:noProof/>
                <w:webHidden/>
              </w:rPr>
              <w:fldChar w:fldCharType="end"/>
            </w:r>
          </w:hyperlink>
        </w:p>
        <w:p w14:paraId="0C5C3D39" w14:textId="18BDA2CF" w:rsidR="00284DB4" w:rsidRDefault="00284DB4">
          <w:pPr>
            <w:pStyle w:val="TOC3"/>
            <w:tabs>
              <w:tab w:val="right" w:leader="dot" w:pos="9016"/>
            </w:tabs>
            <w:rPr>
              <w:rFonts w:eastAsiaTheme="minorEastAsia"/>
              <w:noProof/>
              <w:lang w:eastAsia="en-GB"/>
            </w:rPr>
          </w:pPr>
          <w:hyperlink w:anchor="_Toc95732896" w:history="1">
            <w:r w:rsidRPr="00D178C3">
              <w:rPr>
                <w:rStyle w:val="Hyperlink"/>
                <w:noProof/>
              </w:rPr>
              <w:t>Line management</w:t>
            </w:r>
            <w:r>
              <w:rPr>
                <w:noProof/>
                <w:webHidden/>
              </w:rPr>
              <w:tab/>
            </w:r>
            <w:r>
              <w:rPr>
                <w:noProof/>
                <w:webHidden/>
              </w:rPr>
              <w:fldChar w:fldCharType="begin"/>
            </w:r>
            <w:r>
              <w:rPr>
                <w:noProof/>
                <w:webHidden/>
              </w:rPr>
              <w:instrText xml:space="preserve"> PAGEREF _Toc95732896 \h </w:instrText>
            </w:r>
            <w:r>
              <w:rPr>
                <w:noProof/>
                <w:webHidden/>
              </w:rPr>
            </w:r>
            <w:r>
              <w:rPr>
                <w:noProof/>
                <w:webHidden/>
              </w:rPr>
              <w:fldChar w:fldCharType="separate"/>
            </w:r>
            <w:r>
              <w:rPr>
                <w:noProof/>
                <w:webHidden/>
              </w:rPr>
              <w:t>2</w:t>
            </w:r>
            <w:r>
              <w:rPr>
                <w:noProof/>
                <w:webHidden/>
              </w:rPr>
              <w:fldChar w:fldCharType="end"/>
            </w:r>
          </w:hyperlink>
        </w:p>
        <w:p w14:paraId="49A572CC" w14:textId="69DECDD3" w:rsidR="00284DB4" w:rsidRDefault="00284DB4">
          <w:pPr>
            <w:pStyle w:val="TOC3"/>
            <w:tabs>
              <w:tab w:val="right" w:leader="dot" w:pos="9016"/>
            </w:tabs>
            <w:rPr>
              <w:rFonts w:eastAsiaTheme="minorEastAsia"/>
              <w:noProof/>
              <w:lang w:eastAsia="en-GB"/>
            </w:rPr>
          </w:pPr>
          <w:hyperlink w:anchor="_Toc95732897" w:history="1">
            <w:r w:rsidRPr="00D178C3">
              <w:rPr>
                <w:rStyle w:val="Hyperlink"/>
                <w:noProof/>
              </w:rPr>
              <w:t>Hours of work</w:t>
            </w:r>
            <w:r>
              <w:rPr>
                <w:noProof/>
                <w:webHidden/>
              </w:rPr>
              <w:tab/>
            </w:r>
            <w:r>
              <w:rPr>
                <w:noProof/>
                <w:webHidden/>
              </w:rPr>
              <w:fldChar w:fldCharType="begin"/>
            </w:r>
            <w:r>
              <w:rPr>
                <w:noProof/>
                <w:webHidden/>
              </w:rPr>
              <w:instrText xml:space="preserve"> PAGEREF _Toc95732897 \h </w:instrText>
            </w:r>
            <w:r>
              <w:rPr>
                <w:noProof/>
                <w:webHidden/>
              </w:rPr>
            </w:r>
            <w:r>
              <w:rPr>
                <w:noProof/>
                <w:webHidden/>
              </w:rPr>
              <w:fldChar w:fldCharType="separate"/>
            </w:r>
            <w:r>
              <w:rPr>
                <w:noProof/>
                <w:webHidden/>
              </w:rPr>
              <w:t>2</w:t>
            </w:r>
            <w:r>
              <w:rPr>
                <w:noProof/>
                <w:webHidden/>
              </w:rPr>
              <w:fldChar w:fldCharType="end"/>
            </w:r>
          </w:hyperlink>
        </w:p>
        <w:p w14:paraId="6B31D3B3" w14:textId="0D665DA9" w:rsidR="00284DB4" w:rsidRDefault="00284DB4">
          <w:pPr>
            <w:pStyle w:val="TOC3"/>
            <w:tabs>
              <w:tab w:val="right" w:leader="dot" w:pos="9016"/>
            </w:tabs>
            <w:rPr>
              <w:rFonts w:eastAsiaTheme="minorEastAsia"/>
              <w:noProof/>
              <w:lang w:eastAsia="en-GB"/>
            </w:rPr>
          </w:pPr>
          <w:hyperlink w:anchor="_Toc95732898" w:history="1">
            <w:r w:rsidRPr="00D178C3">
              <w:rPr>
                <w:rStyle w:val="Hyperlink"/>
                <w:noProof/>
              </w:rPr>
              <w:t>Place of work</w:t>
            </w:r>
            <w:r>
              <w:rPr>
                <w:noProof/>
                <w:webHidden/>
              </w:rPr>
              <w:tab/>
            </w:r>
            <w:r>
              <w:rPr>
                <w:noProof/>
                <w:webHidden/>
              </w:rPr>
              <w:fldChar w:fldCharType="begin"/>
            </w:r>
            <w:r>
              <w:rPr>
                <w:noProof/>
                <w:webHidden/>
              </w:rPr>
              <w:instrText xml:space="preserve"> PAGEREF _Toc95732898 \h </w:instrText>
            </w:r>
            <w:r>
              <w:rPr>
                <w:noProof/>
                <w:webHidden/>
              </w:rPr>
            </w:r>
            <w:r>
              <w:rPr>
                <w:noProof/>
                <w:webHidden/>
              </w:rPr>
              <w:fldChar w:fldCharType="separate"/>
            </w:r>
            <w:r>
              <w:rPr>
                <w:noProof/>
                <w:webHidden/>
              </w:rPr>
              <w:t>3</w:t>
            </w:r>
            <w:r>
              <w:rPr>
                <w:noProof/>
                <w:webHidden/>
              </w:rPr>
              <w:fldChar w:fldCharType="end"/>
            </w:r>
          </w:hyperlink>
        </w:p>
        <w:p w14:paraId="719360D4" w14:textId="1BA55F88" w:rsidR="00284DB4" w:rsidRDefault="00284DB4">
          <w:pPr>
            <w:pStyle w:val="TOC3"/>
            <w:tabs>
              <w:tab w:val="right" w:leader="dot" w:pos="9016"/>
            </w:tabs>
            <w:rPr>
              <w:rFonts w:eastAsiaTheme="minorEastAsia"/>
              <w:noProof/>
              <w:lang w:eastAsia="en-GB"/>
            </w:rPr>
          </w:pPr>
          <w:hyperlink w:anchor="_Toc95732899" w:history="1">
            <w:r w:rsidRPr="00D178C3">
              <w:rPr>
                <w:rStyle w:val="Hyperlink"/>
                <w:noProof/>
              </w:rPr>
              <w:t>Remuneration</w:t>
            </w:r>
            <w:r>
              <w:rPr>
                <w:noProof/>
                <w:webHidden/>
              </w:rPr>
              <w:tab/>
            </w:r>
            <w:r>
              <w:rPr>
                <w:noProof/>
                <w:webHidden/>
              </w:rPr>
              <w:fldChar w:fldCharType="begin"/>
            </w:r>
            <w:r>
              <w:rPr>
                <w:noProof/>
                <w:webHidden/>
              </w:rPr>
              <w:instrText xml:space="preserve"> PAGEREF _Toc95732899 \h </w:instrText>
            </w:r>
            <w:r>
              <w:rPr>
                <w:noProof/>
                <w:webHidden/>
              </w:rPr>
            </w:r>
            <w:r>
              <w:rPr>
                <w:noProof/>
                <w:webHidden/>
              </w:rPr>
              <w:fldChar w:fldCharType="separate"/>
            </w:r>
            <w:r>
              <w:rPr>
                <w:noProof/>
                <w:webHidden/>
              </w:rPr>
              <w:t>3</w:t>
            </w:r>
            <w:r>
              <w:rPr>
                <w:noProof/>
                <w:webHidden/>
              </w:rPr>
              <w:fldChar w:fldCharType="end"/>
            </w:r>
          </w:hyperlink>
        </w:p>
        <w:p w14:paraId="3DF686F3" w14:textId="3566A2E5" w:rsidR="00284DB4" w:rsidRDefault="00284DB4">
          <w:pPr>
            <w:pStyle w:val="TOC3"/>
            <w:tabs>
              <w:tab w:val="right" w:leader="dot" w:pos="9016"/>
            </w:tabs>
            <w:rPr>
              <w:rFonts w:eastAsiaTheme="minorEastAsia"/>
              <w:noProof/>
              <w:lang w:eastAsia="en-GB"/>
            </w:rPr>
          </w:pPr>
          <w:hyperlink w:anchor="_Toc95732900" w:history="1">
            <w:r w:rsidRPr="00D178C3">
              <w:rPr>
                <w:rStyle w:val="Hyperlink"/>
                <w:noProof/>
              </w:rPr>
              <w:t>Other contract terms</w:t>
            </w:r>
            <w:r>
              <w:rPr>
                <w:noProof/>
                <w:webHidden/>
              </w:rPr>
              <w:tab/>
            </w:r>
            <w:r>
              <w:rPr>
                <w:noProof/>
                <w:webHidden/>
              </w:rPr>
              <w:fldChar w:fldCharType="begin"/>
            </w:r>
            <w:r>
              <w:rPr>
                <w:noProof/>
                <w:webHidden/>
              </w:rPr>
              <w:instrText xml:space="preserve"> PAGEREF _Toc95732900 \h </w:instrText>
            </w:r>
            <w:r>
              <w:rPr>
                <w:noProof/>
                <w:webHidden/>
              </w:rPr>
            </w:r>
            <w:r>
              <w:rPr>
                <w:noProof/>
                <w:webHidden/>
              </w:rPr>
              <w:fldChar w:fldCharType="separate"/>
            </w:r>
            <w:r>
              <w:rPr>
                <w:noProof/>
                <w:webHidden/>
              </w:rPr>
              <w:t>3</w:t>
            </w:r>
            <w:r>
              <w:rPr>
                <w:noProof/>
                <w:webHidden/>
              </w:rPr>
              <w:fldChar w:fldCharType="end"/>
            </w:r>
          </w:hyperlink>
        </w:p>
        <w:p w14:paraId="35A3DB57" w14:textId="07261F9F" w:rsidR="00284DB4" w:rsidRDefault="00284DB4">
          <w:pPr>
            <w:pStyle w:val="TOC3"/>
            <w:tabs>
              <w:tab w:val="right" w:leader="dot" w:pos="9016"/>
            </w:tabs>
            <w:rPr>
              <w:rFonts w:eastAsiaTheme="minorEastAsia"/>
              <w:noProof/>
              <w:lang w:eastAsia="en-GB"/>
            </w:rPr>
          </w:pPr>
          <w:hyperlink w:anchor="_Toc95732901" w:history="1">
            <w:r w:rsidRPr="00D178C3">
              <w:rPr>
                <w:rStyle w:val="Hyperlink"/>
                <w:noProof/>
              </w:rPr>
              <w:t>Roles</w:t>
            </w:r>
            <w:r>
              <w:rPr>
                <w:noProof/>
                <w:webHidden/>
              </w:rPr>
              <w:tab/>
            </w:r>
            <w:r>
              <w:rPr>
                <w:noProof/>
                <w:webHidden/>
              </w:rPr>
              <w:fldChar w:fldCharType="begin"/>
            </w:r>
            <w:r>
              <w:rPr>
                <w:noProof/>
                <w:webHidden/>
              </w:rPr>
              <w:instrText xml:space="preserve"> PAGEREF _Toc95732901 \h </w:instrText>
            </w:r>
            <w:r>
              <w:rPr>
                <w:noProof/>
                <w:webHidden/>
              </w:rPr>
            </w:r>
            <w:r>
              <w:rPr>
                <w:noProof/>
                <w:webHidden/>
              </w:rPr>
              <w:fldChar w:fldCharType="separate"/>
            </w:r>
            <w:r>
              <w:rPr>
                <w:noProof/>
                <w:webHidden/>
              </w:rPr>
              <w:t>4</w:t>
            </w:r>
            <w:r>
              <w:rPr>
                <w:noProof/>
                <w:webHidden/>
              </w:rPr>
              <w:fldChar w:fldCharType="end"/>
            </w:r>
          </w:hyperlink>
        </w:p>
        <w:p w14:paraId="6A2261E2" w14:textId="24D75339" w:rsidR="00284DB4" w:rsidRDefault="00284DB4">
          <w:pPr>
            <w:pStyle w:val="TOC3"/>
            <w:tabs>
              <w:tab w:val="right" w:leader="dot" w:pos="9016"/>
            </w:tabs>
            <w:rPr>
              <w:rFonts w:eastAsiaTheme="minorEastAsia"/>
              <w:noProof/>
              <w:lang w:eastAsia="en-GB"/>
            </w:rPr>
          </w:pPr>
          <w:hyperlink w:anchor="_Toc95732902" w:history="1">
            <w:r w:rsidRPr="00D178C3">
              <w:rPr>
                <w:rStyle w:val="Hyperlink"/>
                <w:noProof/>
              </w:rPr>
              <w:t>Training and career development</w:t>
            </w:r>
            <w:r>
              <w:rPr>
                <w:noProof/>
                <w:webHidden/>
              </w:rPr>
              <w:tab/>
            </w:r>
            <w:r>
              <w:rPr>
                <w:noProof/>
                <w:webHidden/>
              </w:rPr>
              <w:fldChar w:fldCharType="begin"/>
            </w:r>
            <w:r>
              <w:rPr>
                <w:noProof/>
                <w:webHidden/>
              </w:rPr>
              <w:instrText xml:space="preserve"> PAGEREF _Toc95732902 \h </w:instrText>
            </w:r>
            <w:r>
              <w:rPr>
                <w:noProof/>
                <w:webHidden/>
              </w:rPr>
            </w:r>
            <w:r>
              <w:rPr>
                <w:noProof/>
                <w:webHidden/>
              </w:rPr>
              <w:fldChar w:fldCharType="separate"/>
            </w:r>
            <w:r>
              <w:rPr>
                <w:noProof/>
                <w:webHidden/>
              </w:rPr>
              <w:t>4</w:t>
            </w:r>
            <w:r>
              <w:rPr>
                <w:noProof/>
                <w:webHidden/>
              </w:rPr>
              <w:fldChar w:fldCharType="end"/>
            </w:r>
          </w:hyperlink>
        </w:p>
        <w:p w14:paraId="44120DAB" w14:textId="5A38B02F" w:rsidR="00284DB4" w:rsidRDefault="00284DB4">
          <w:pPr>
            <w:pStyle w:val="TOC1"/>
            <w:tabs>
              <w:tab w:val="right" w:leader="dot" w:pos="9016"/>
            </w:tabs>
            <w:rPr>
              <w:rFonts w:eastAsiaTheme="minorEastAsia"/>
              <w:noProof/>
              <w:lang w:eastAsia="en-GB"/>
            </w:rPr>
          </w:pPr>
          <w:hyperlink w:anchor="_Toc95732903" w:history="1">
            <w:r w:rsidRPr="00D178C3">
              <w:rPr>
                <w:rStyle w:val="Hyperlink"/>
                <w:noProof/>
              </w:rPr>
              <w:t>Inclusivity</w:t>
            </w:r>
            <w:r>
              <w:rPr>
                <w:noProof/>
                <w:webHidden/>
              </w:rPr>
              <w:tab/>
            </w:r>
            <w:r>
              <w:rPr>
                <w:noProof/>
                <w:webHidden/>
              </w:rPr>
              <w:fldChar w:fldCharType="begin"/>
            </w:r>
            <w:r>
              <w:rPr>
                <w:noProof/>
                <w:webHidden/>
              </w:rPr>
              <w:instrText xml:space="preserve"> PAGEREF _Toc95732903 \h </w:instrText>
            </w:r>
            <w:r>
              <w:rPr>
                <w:noProof/>
                <w:webHidden/>
              </w:rPr>
            </w:r>
            <w:r>
              <w:rPr>
                <w:noProof/>
                <w:webHidden/>
              </w:rPr>
              <w:fldChar w:fldCharType="separate"/>
            </w:r>
            <w:r>
              <w:rPr>
                <w:noProof/>
                <w:webHidden/>
              </w:rPr>
              <w:t>4</w:t>
            </w:r>
            <w:r>
              <w:rPr>
                <w:noProof/>
                <w:webHidden/>
              </w:rPr>
              <w:fldChar w:fldCharType="end"/>
            </w:r>
          </w:hyperlink>
        </w:p>
        <w:p w14:paraId="03A3288D" w14:textId="56A22B91" w:rsidR="00284DB4" w:rsidRDefault="00284DB4">
          <w:pPr>
            <w:pStyle w:val="TOC1"/>
            <w:tabs>
              <w:tab w:val="right" w:leader="dot" w:pos="9016"/>
            </w:tabs>
            <w:rPr>
              <w:rFonts w:eastAsiaTheme="minorEastAsia"/>
              <w:noProof/>
              <w:lang w:eastAsia="en-GB"/>
            </w:rPr>
          </w:pPr>
          <w:hyperlink w:anchor="_Toc95732904" w:history="1">
            <w:r w:rsidRPr="00D178C3">
              <w:rPr>
                <w:rStyle w:val="Hyperlink"/>
                <w:noProof/>
              </w:rPr>
              <w:t>Accessibility</w:t>
            </w:r>
            <w:r>
              <w:rPr>
                <w:noProof/>
                <w:webHidden/>
              </w:rPr>
              <w:tab/>
            </w:r>
            <w:r>
              <w:rPr>
                <w:noProof/>
                <w:webHidden/>
              </w:rPr>
              <w:fldChar w:fldCharType="begin"/>
            </w:r>
            <w:r>
              <w:rPr>
                <w:noProof/>
                <w:webHidden/>
              </w:rPr>
              <w:instrText xml:space="preserve"> PAGEREF _Toc95732904 \h </w:instrText>
            </w:r>
            <w:r>
              <w:rPr>
                <w:noProof/>
                <w:webHidden/>
              </w:rPr>
            </w:r>
            <w:r>
              <w:rPr>
                <w:noProof/>
                <w:webHidden/>
              </w:rPr>
              <w:fldChar w:fldCharType="separate"/>
            </w:r>
            <w:r>
              <w:rPr>
                <w:noProof/>
                <w:webHidden/>
              </w:rPr>
              <w:t>5</w:t>
            </w:r>
            <w:r>
              <w:rPr>
                <w:noProof/>
                <w:webHidden/>
              </w:rPr>
              <w:fldChar w:fldCharType="end"/>
            </w:r>
          </w:hyperlink>
        </w:p>
        <w:p w14:paraId="25574B04" w14:textId="7B5BDB73" w:rsidR="00284DB4" w:rsidRDefault="00284DB4">
          <w:pPr>
            <w:pStyle w:val="TOC1"/>
            <w:tabs>
              <w:tab w:val="right" w:leader="dot" w:pos="9016"/>
            </w:tabs>
            <w:rPr>
              <w:rFonts w:eastAsiaTheme="minorEastAsia"/>
              <w:noProof/>
              <w:lang w:eastAsia="en-GB"/>
            </w:rPr>
          </w:pPr>
          <w:hyperlink w:anchor="_Toc95732905" w:history="1">
            <w:r w:rsidRPr="00D178C3">
              <w:rPr>
                <w:rStyle w:val="Hyperlink"/>
                <w:noProof/>
              </w:rPr>
              <w:t>Essential attributes, skills and experience</w:t>
            </w:r>
            <w:r>
              <w:rPr>
                <w:noProof/>
                <w:webHidden/>
              </w:rPr>
              <w:tab/>
            </w:r>
            <w:r>
              <w:rPr>
                <w:noProof/>
                <w:webHidden/>
              </w:rPr>
              <w:fldChar w:fldCharType="begin"/>
            </w:r>
            <w:r>
              <w:rPr>
                <w:noProof/>
                <w:webHidden/>
              </w:rPr>
              <w:instrText xml:space="preserve"> PAGEREF _Toc95732905 \h </w:instrText>
            </w:r>
            <w:r>
              <w:rPr>
                <w:noProof/>
                <w:webHidden/>
              </w:rPr>
            </w:r>
            <w:r>
              <w:rPr>
                <w:noProof/>
                <w:webHidden/>
              </w:rPr>
              <w:fldChar w:fldCharType="separate"/>
            </w:r>
            <w:r>
              <w:rPr>
                <w:noProof/>
                <w:webHidden/>
              </w:rPr>
              <w:t>6</w:t>
            </w:r>
            <w:r>
              <w:rPr>
                <w:noProof/>
                <w:webHidden/>
              </w:rPr>
              <w:fldChar w:fldCharType="end"/>
            </w:r>
          </w:hyperlink>
        </w:p>
        <w:p w14:paraId="20E5AF39" w14:textId="31748A69" w:rsidR="00284DB4" w:rsidRDefault="00284DB4">
          <w:pPr>
            <w:pStyle w:val="TOC1"/>
            <w:tabs>
              <w:tab w:val="right" w:leader="dot" w:pos="9016"/>
            </w:tabs>
            <w:rPr>
              <w:rFonts w:eastAsiaTheme="minorEastAsia"/>
              <w:noProof/>
              <w:lang w:eastAsia="en-GB"/>
            </w:rPr>
          </w:pPr>
          <w:hyperlink w:anchor="_Toc95732906" w:history="1">
            <w:r w:rsidRPr="00D178C3">
              <w:rPr>
                <w:rStyle w:val="Hyperlink"/>
                <w:noProof/>
              </w:rPr>
              <w:t>Desirable skills and experience</w:t>
            </w:r>
            <w:r>
              <w:rPr>
                <w:noProof/>
                <w:webHidden/>
              </w:rPr>
              <w:tab/>
            </w:r>
            <w:r>
              <w:rPr>
                <w:noProof/>
                <w:webHidden/>
              </w:rPr>
              <w:fldChar w:fldCharType="begin"/>
            </w:r>
            <w:r>
              <w:rPr>
                <w:noProof/>
                <w:webHidden/>
              </w:rPr>
              <w:instrText xml:space="preserve"> PAGEREF _Toc95732906 \h </w:instrText>
            </w:r>
            <w:r>
              <w:rPr>
                <w:noProof/>
                <w:webHidden/>
              </w:rPr>
            </w:r>
            <w:r>
              <w:rPr>
                <w:noProof/>
                <w:webHidden/>
              </w:rPr>
              <w:fldChar w:fldCharType="separate"/>
            </w:r>
            <w:r>
              <w:rPr>
                <w:noProof/>
                <w:webHidden/>
              </w:rPr>
              <w:t>7</w:t>
            </w:r>
            <w:r>
              <w:rPr>
                <w:noProof/>
                <w:webHidden/>
              </w:rPr>
              <w:fldChar w:fldCharType="end"/>
            </w:r>
          </w:hyperlink>
        </w:p>
        <w:p w14:paraId="778EA885" w14:textId="267FDE39" w:rsidR="003165E8" w:rsidRDefault="003165E8">
          <w:r>
            <w:rPr>
              <w:b/>
              <w:bCs/>
              <w:noProof/>
            </w:rPr>
            <w:fldChar w:fldCharType="end"/>
          </w:r>
        </w:p>
      </w:sdtContent>
    </w:sdt>
    <w:p w14:paraId="5355FC57" w14:textId="3D413901" w:rsidR="00374E20" w:rsidRDefault="00E64148" w:rsidP="00B11CE6">
      <w:pPr>
        <w:pStyle w:val="Heading1"/>
      </w:pPr>
      <w:bookmarkStart w:id="0" w:name="_Toc95732893"/>
      <w:r>
        <w:lastRenderedPageBreak/>
        <w:t>Formal aspects of the role</w:t>
      </w:r>
      <w:bookmarkEnd w:id="0"/>
    </w:p>
    <w:p w14:paraId="5E64F6F7" w14:textId="62635186" w:rsidR="00A87CD1" w:rsidRDefault="00A87CD1" w:rsidP="00A87CD1"/>
    <w:p w14:paraId="173B5BD2" w14:textId="296BD5FB" w:rsidR="00A87CD1" w:rsidRPr="00A87CD1" w:rsidRDefault="00092B1C" w:rsidP="00A87CD1">
      <w:pPr>
        <w:pStyle w:val="Heading3"/>
      </w:pPr>
      <w:bookmarkStart w:id="1" w:name="_Toc95732894"/>
      <w:r>
        <w:t>General</w:t>
      </w:r>
      <w:bookmarkEnd w:id="1"/>
    </w:p>
    <w:p w14:paraId="59C007F8" w14:textId="4B07C158" w:rsidR="00A20472" w:rsidRDefault="00E64148" w:rsidP="00A87CD1">
      <w:pPr>
        <w:pStyle w:val="ListParagraph"/>
        <w:numPr>
          <w:ilvl w:val="0"/>
          <w:numId w:val="12"/>
        </w:numPr>
      </w:pPr>
      <w:r w:rsidRPr="00E64148">
        <w:t xml:space="preserve">IP </w:t>
      </w:r>
      <w:proofErr w:type="spellStart"/>
      <w:r w:rsidRPr="00E64148">
        <w:t>Inclusive’s</w:t>
      </w:r>
      <w:proofErr w:type="spellEnd"/>
      <w:r w:rsidRPr="00E64148">
        <w:t xml:space="preserve"> administrative </w:t>
      </w:r>
      <w:r w:rsidR="00264883">
        <w:t>assistant</w:t>
      </w:r>
      <w:r w:rsidRPr="00E64148">
        <w:t xml:space="preserve"> will be an employee of IPIM</w:t>
      </w:r>
      <w:r w:rsidR="00E41EDA">
        <w:t>.</w:t>
      </w:r>
    </w:p>
    <w:p w14:paraId="03912490" w14:textId="77777777" w:rsidR="005E2A4B" w:rsidRDefault="005E2A4B" w:rsidP="005E2A4B">
      <w:pPr>
        <w:pStyle w:val="ListParagraph"/>
      </w:pPr>
    </w:p>
    <w:p w14:paraId="6DC40176" w14:textId="60C68116" w:rsidR="00253738" w:rsidRDefault="00253738" w:rsidP="00A87CD1">
      <w:pPr>
        <w:pStyle w:val="ListParagraph"/>
        <w:numPr>
          <w:ilvl w:val="0"/>
          <w:numId w:val="12"/>
        </w:numPr>
      </w:pPr>
      <w:r>
        <w:t>IPIM</w:t>
      </w:r>
      <w:r w:rsidR="00F836DF">
        <w:t xml:space="preserve">’s </w:t>
      </w:r>
      <w:r w:rsidR="00DE0B72">
        <w:t xml:space="preserve">registered address is </w:t>
      </w:r>
      <w:r w:rsidR="00DE0B72" w:rsidRPr="00DE0B72">
        <w:t>IP Inclusive Management, c/o CIPA, 2nd Floor, Halton House, 20-23 Holborn, London, EC1N 2JD</w:t>
      </w:r>
      <w:r w:rsidR="00DE0B72">
        <w:t>.</w:t>
      </w:r>
      <w:r w:rsidR="00F836DF">
        <w:t xml:space="preserve"> More information about IPIM is available on the IP Inclusive website at </w:t>
      </w:r>
      <w:hyperlink r:id="rId13" w:history="1">
        <w:r w:rsidR="00F836DF" w:rsidRPr="00870FE6">
          <w:rPr>
            <w:rStyle w:val="Hyperlink"/>
          </w:rPr>
          <w:t>https://ipinclusive.org.uk/ip-inclusive-management/</w:t>
        </w:r>
      </w:hyperlink>
      <w:r w:rsidR="00F836DF">
        <w:t xml:space="preserve">. </w:t>
      </w:r>
    </w:p>
    <w:p w14:paraId="6295093D" w14:textId="77777777" w:rsidR="00297684" w:rsidRDefault="00297684" w:rsidP="00297684"/>
    <w:p w14:paraId="1BD2FA99" w14:textId="77F9005E" w:rsidR="00930ABE" w:rsidRDefault="00092B1C" w:rsidP="00092B1C">
      <w:pPr>
        <w:pStyle w:val="Heading3"/>
      </w:pPr>
      <w:bookmarkStart w:id="2" w:name="_Toc95732895"/>
      <w:r>
        <w:t>Contract term and notice period</w:t>
      </w:r>
      <w:bookmarkEnd w:id="2"/>
    </w:p>
    <w:p w14:paraId="20C272F9" w14:textId="567C5CD5" w:rsidR="00A20472" w:rsidRDefault="00B505F6" w:rsidP="00A87CD1">
      <w:pPr>
        <w:pStyle w:val="ListParagraph"/>
        <w:numPr>
          <w:ilvl w:val="0"/>
          <w:numId w:val="12"/>
        </w:numPr>
      </w:pPr>
      <w:r>
        <w:t>This is a p</w:t>
      </w:r>
      <w:r w:rsidR="00930ABE">
        <w:t>ermanent</w:t>
      </w:r>
      <w:r>
        <w:t xml:space="preserve"> position</w:t>
      </w:r>
      <w:r w:rsidR="005E2A4B">
        <w:t xml:space="preserve"> with an initial three-month probationary period</w:t>
      </w:r>
      <w:r>
        <w:t xml:space="preserve">.  </w:t>
      </w:r>
    </w:p>
    <w:p w14:paraId="5FA36FAE" w14:textId="77777777" w:rsidR="005E2A4B" w:rsidRDefault="005E2A4B" w:rsidP="005E2A4B">
      <w:pPr>
        <w:pStyle w:val="ListParagraph"/>
      </w:pPr>
    </w:p>
    <w:p w14:paraId="38B6FE1D" w14:textId="4A5BFB6E" w:rsidR="00E23561" w:rsidRDefault="00E23561" w:rsidP="00A87CD1">
      <w:pPr>
        <w:pStyle w:val="ListParagraph"/>
        <w:numPr>
          <w:ilvl w:val="0"/>
          <w:numId w:val="12"/>
        </w:numPr>
      </w:pPr>
      <w:r>
        <w:t xml:space="preserve">During the probationary period, </w:t>
      </w:r>
      <w:r w:rsidR="005E2A4B">
        <w:t xml:space="preserve">the contractual </w:t>
      </w:r>
      <w:r>
        <w:t>notice</w:t>
      </w:r>
      <w:r w:rsidR="000E3090">
        <w:t xml:space="preserve"> period</w:t>
      </w:r>
      <w:r>
        <w:t xml:space="preserve"> will be two weeks either way.</w:t>
      </w:r>
    </w:p>
    <w:p w14:paraId="5EB3813F" w14:textId="77777777" w:rsidR="000E3090" w:rsidRDefault="000E3090" w:rsidP="000E3090">
      <w:pPr>
        <w:pStyle w:val="ListParagraph"/>
      </w:pPr>
    </w:p>
    <w:p w14:paraId="5FDE6C24" w14:textId="429C6568" w:rsidR="00930ABE" w:rsidRDefault="000E3090" w:rsidP="008D488E">
      <w:pPr>
        <w:pStyle w:val="ListParagraph"/>
        <w:numPr>
          <w:ilvl w:val="0"/>
          <w:numId w:val="12"/>
        </w:numPr>
      </w:pPr>
      <w:r>
        <w:t>F</w:t>
      </w:r>
      <w:r w:rsidR="00E23561">
        <w:t xml:space="preserve">ollowing successful completion of the probationary period, </w:t>
      </w:r>
      <w:r>
        <w:t>the contractual notice period</w:t>
      </w:r>
      <w:r w:rsidR="00B505F6">
        <w:t xml:space="preserve"> </w:t>
      </w:r>
      <w:r w:rsidR="00421EE0">
        <w:t>will be</w:t>
      </w:r>
      <w:r w:rsidR="00B505F6">
        <w:t xml:space="preserve"> one month either way</w:t>
      </w:r>
      <w:r w:rsidR="00930ABE">
        <w:t>.</w:t>
      </w:r>
    </w:p>
    <w:p w14:paraId="5BB7A50D" w14:textId="77777777" w:rsidR="00297684" w:rsidRDefault="00297684" w:rsidP="00297684"/>
    <w:p w14:paraId="2D648E6D" w14:textId="282D5437" w:rsidR="008B31CD" w:rsidRDefault="00092B1C" w:rsidP="00092B1C">
      <w:pPr>
        <w:pStyle w:val="Heading3"/>
      </w:pPr>
      <w:bookmarkStart w:id="3" w:name="_Toc95732896"/>
      <w:r>
        <w:t>Line management</w:t>
      </w:r>
      <w:bookmarkEnd w:id="3"/>
    </w:p>
    <w:p w14:paraId="0A6FBA3E" w14:textId="72953B4A" w:rsidR="00D958E3" w:rsidRDefault="00253738" w:rsidP="00A87CD1">
      <w:pPr>
        <w:pStyle w:val="ListParagraph"/>
        <w:numPr>
          <w:ilvl w:val="0"/>
          <w:numId w:val="12"/>
        </w:numPr>
      </w:pPr>
      <w:r>
        <w:t>The</w:t>
      </w:r>
      <w:r w:rsidR="00264883">
        <w:t xml:space="preserve"> administrative assistant will assist and report to</w:t>
      </w:r>
      <w:r>
        <w:t xml:space="preserve"> IP </w:t>
      </w:r>
      <w:proofErr w:type="spellStart"/>
      <w:r>
        <w:t>Inclusive’s</w:t>
      </w:r>
      <w:proofErr w:type="spellEnd"/>
      <w:r>
        <w:t xml:space="preserve"> </w:t>
      </w:r>
      <w:r w:rsidR="00E64148" w:rsidRPr="00E64148">
        <w:t>Lead Executive Officer (LEO)</w:t>
      </w:r>
      <w:r>
        <w:t xml:space="preserve">, who is responsible for </w:t>
      </w:r>
      <w:r w:rsidR="00E64148" w:rsidRPr="00E64148">
        <w:t>lead</w:t>
      </w:r>
      <w:r w:rsidR="00264883">
        <w:t>ing</w:t>
      </w:r>
      <w:r w:rsidR="00E64148" w:rsidRPr="00E64148">
        <w:t xml:space="preserve"> and manag</w:t>
      </w:r>
      <w:r w:rsidR="00264883">
        <w:t>ing</w:t>
      </w:r>
      <w:r w:rsidR="00E64148" w:rsidRPr="00E64148">
        <w:t xml:space="preserve"> IP </w:t>
      </w:r>
      <w:proofErr w:type="spellStart"/>
      <w:r w:rsidR="00E64148" w:rsidRPr="00E64148">
        <w:t>Inclusive’s</w:t>
      </w:r>
      <w:proofErr w:type="spellEnd"/>
      <w:r w:rsidR="00E64148" w:rsidRPr="00E64148">
        <w:t xml:space="preserve"> day-to-day operations. </w:t>
      </w:r>
      <w:r w:rsidR="00CB1F6B">
        <w:t>Our</w:t>
      </w:r>
      <w:r w:rsidR="00221899">
        <w:t xml:space="preserve"> LEO is currently </w:t>
      </w:r>
      <w:hyperlink r:id="rId14" w:history="1">
        <w:r w:rsidR="00221899" w:rsidRPr="00977ADE">
          <w:rPr>
            <w:rStyle w:val="Hyperlink"/>
          </w:rPr>
          <w:t>Andrea Brewster</w:t>
        </w:r>
        <w:r w:rsidR="00CB1F6B" w:rsidRPr="00977ADE">
          <w:rPr>
            <w:rStyle w:val="Hyperlink"/>
          </w:rPr>
          <w:t xml:space="preserve"> OBE</w:t>
        </w:r>
      </w:hyperlink>
      <w:r w:rsidR="00221899">
        <w:t>.</w:t>
      </w:r>
    </w:p>
    <w:p w14:paraId="0B4D4D63" w14:textId="77777777" w:rsidR="00297684" w:rsidRDefault="00297684" w:rsidP="00297684"/>
    <w:p w14:paraId="44EED807" w14:textId="03749076" w:rsidR="008B31CD" w:rsidRDefault="00092B1C" w:rsidP="00092B1C">
      <w:pPr>
        <w:pStyle w:val="Heading3"/>
      </w:pPr>
      <w:bookmarkStart w:id="4" w:name="_Toc95732897"/>
      <w:r>
        <w:t>Hours of work</w:t>
      </w:r>
      <w:bookmarkEnd w:id="4"/>
    </w:p>
    <w:p w14:paraId="2C3C74ED" w14:textId="4CAB4E6B" w:rsidR="00AF55D7" w:rsidRDefault="008C175F" w:rsidP="00A87CD1">
      <w:pPr>
        <w:pStyle w:val="ListParagraph"/>
        <w:numPr>
          <w:ilvl w:val="0"/>
          <w:numId w:val="12"/>
        </w:numPr>
      </w:pPr>
      <w:r>
        <w:t>Th</w:t>
      </w:r>
      <w:r w:rsidR="00D45618">
        <w:t>e role is p</w:t>
      </w:r>
      <w:r>
        <w:t>art-time</w:t>
      </w:r>
      <w:r w:rsidR="00021724">
        <w:t xml:space="preserve">: 8 hours a week. The exact timings will be agreed in advance with the LEO; </w:t>
      </w:r>
      <w:r w:rsidR="005B7AD7">
        <w:t xml:space="preserve">we </w:t>
      </w:r>
      <w:r w:rsidR="003A7721">
        <w:t>would like</w:t>
      </w:r>
      <w:r w:rsidR="005B7AD7">
        <w:t xml:space="preserve"> the work to be done in at least 2- or ideally 4-hour units</w:t>
      </w:r>
      <w:r w:rsidR="0087383F">
        <w:t xml:space="preserve"> but</w:t>
      </w:r>
      <w:r w:rsidR="005B7AD7">
        <w:t xml:space="preserve"> </w:t>
      </w:r>
      <w:r w:rsidR="00021724">
        <w:t xml:space="preserve">some </w:t>
      </w:r>
      <w:r w:rsidR="0087383F">
        <w:t xml:space="preserve">additional </w:t>
      </w:r>
      <w:r w:rsidR="00021724">
        <w:t xml:space="preserve">flexibility </w:t>
      </w:r>
      <w:r w:rsidR="0087383F">
        <w:t>may be possible</w:t>
      </w:r>
      <w:r w:rsidR="00591C1E">
        <w:t>.</w:t>
      </w:r>
      <w:r w:rsidR="00C323E3">
        <w:t xml:space="preserve">  </w:t>
      </w:r>
    </w:p>
    <w:p w14:paraId="62EC4466" w14:textId="77777777" w:rsidR="00C564B6" w:rsidRDefault="00C564B6" w:rsidP="00C564B6">
      <w:pPr>
        <w:pStyle w:val="ListParagraph"/>
      </w:pPr>
    </w:p>
    <w:p w14:paraId="2E36F7EC" w14:textId="7C9DCC15" w:rsidR="00C564B6" w:rsidRDefault="00C564B6" w:rsidP="009D78A3">
      <w:pPr>
        <w:pStyle w:val="ListParagraph"/>
        <w:numPr>
          <w:ilvl w:val="0"/>
          <w:numId w:val="12"/>
        </w:numPr>
      </w:pPr>
      <w:r w:rsidRPr="00C564B6">
        <w:t xml:space="preserve">The assistant will be expected to keep a note of the hours they work and report it to the LEO at the end of each calendar month. </w:t>
      </w:r>
    </w:p>
    <w:p w14:paraId="75F702C8" w14:textId="77777777" w:rsidR="00101D2B" w:rsidRDefault="00101D2B" w:rsidP="00101D2B">
      <w:pPr>
        <w:pStyle w:val="ListParagraph"/>
      </w:pPr>
    </w:p>
    <w:p w14:paraId="0848620F" w14:textId="0C950224" w:rsidR="00AF55D7" w:rsidRDefault="00101D2B" w:rsidP="00A87CD1">
      <w:pPr>
        <w:pStyle w:val="ListParagraph"/>
        <w:numPr>
          <w:ilvl w:val="0"/>
          <w:numId w:val="12"/>
        </w:numPr>
      </w:pPr>
      <w:r>
        <w:t>D</w:t>
      </w:r>
      <w:r w:rsidR="00AF55D7">
        <w:t xml:space="preserve">ue to the nature of the </w:t>
      </w:r>
      <w:proofErr w:type="gramStart"/>
      <w:r w:rsidR="00AF55D7">
        <w:t>work</w:t>
      </w:r>
      <w:proofErr w:type="gramEnd"/>
      <w:r w:rsidR="00AF55D7">
        <w:t xml:space="preserve"> there may be periods of increased activity from time to time and periods where less work is required. The LEO</w:t>
      </w:r>
      <w:r w:rsidR="00846CAC">
        <w:t xml:space="preserve"> and administrative assistant will work together to accommodate this</w:t>
      </w:r>
      <w:r w:rsidR="00AF55D7">
        <w:t xml:space="preserve">. The </w:t>
      </w:r>
      <w:r w:rsidR="00846CAC">
        <w:t>8</w:t>
      </w:r>
      <w:r w:rsidR="00AF55D7">
        <w:t xml:space="preserve"> hours a week may be calculated as an average over a period of up to </w:t>
      </w:r>
      <w:r w:rsidR="00D4037F">
        <w:t>a month</w:t>
      </w:r>
      <w:r w:rsidR="00AF55D7">
        <w:t xml:space="preserve"> </w:t>
      </w:r>
      <w:proofErr w:type="gramStart"/>
      <w:r w:rsidR="00AF55D7">
        <w:t>in order to</w:t>
      </w:r>
      <w:proofErr w:type="gramEnd"/>
      <w:r w:rsidR="00AF55D7">
        <w:t xml:space="preserve"> accommodate changes in activity levels, personal commitments and holidays. </w:t>
      </w:r>
      <w:r w:rsidR="00D4037F">
        <w:t>Occasionally</w:t>
      </w:r>
      <w:r w:rsidR="00D4037F" w:rsidRPr="00D4037F">
        <w:t xml:space="preserve"> the assistant may be asked </w:t>
      </w:r>
      <w:r w:rsidR="009D139A">
        <w:t xml:space="preserve">(but not obliged) </w:t>
      </w:r>
      <w:r w:rsidR="00D4037F" w:rsidRPr="00D4037F">
        <w:t xml:space="preserve">to </w:t>
      </w:r>
      <w:r w:rsidR="00D4037F" w:rsidRPr="00D4037F">
        <w:lastRenderedPageBreak/>
        <w:t>work additional or different hours, by agreement with the LEO.</w:t>
      </w:r>
      <w:r w:rsidR="009D139A">
        <w:t xml:space="preserve"> Additional hours will be </w:t>
      </w:r>
      <w:r w:rsidR="005139E7">
        <w:t>remunerated</w:t>
      </w:r>
      <w:r w:rsidR="009D139A">
        <w:t xml:space="preserve"> </w:t>
      </w:r>
      <w:r w:rsidR="00C85A01">
        <w:t>pro rata</w:t>
      </w:r>
      <w:r w:rsidR="00B13BFA">
        <w:t xml:space="preserve"> (see below)</w:t>
      </w:r>
      <w:r w:rsidR="005139E7">
        <w:t>.</w:t>
      </w:r>
    </w:p>
    <w:p w14:paraId="6AAEA0E0" w14:textId="77777777" w:rsidR="00092B1C" w:rsidRDefault="00092B1C" w:rsidP="00092B1C">
      <w:pPr>
        <w:pStyle w:val="ListParagraph"/>
      </w:pPr>
    </w:p>
    <w:p w14:paraId="639FD11F" w14:textId="47851BCB" w:rsidR="00297684" w:rsidRDefault="00297684" w:rsidP="00092B1C">
      <w:pPr>
        <w:pStyle w:val="Heading3"/>
      </w:pPr>
      <w:bookmarkStart w:id="5" w:name="_Toc95732898"/>
      <w:r>
        <w:t>Place of work</w:t>
      </w:r>
      <w:bookmarkEnd w:id="5"/>
    </w:p>
    <w:p w14:paraId="3279A407" w14:textId="4C3D5ED1" w:rsidR="00297684" w:rsidRDefault="00297684" w:rsidP="00297684">
      <w:pPr>
        <w:pStyle w:val="ListParagraph"/>
        <w:numPr>
          <w:ilvl w:val="0"/>
          <w:numId w:val="12"/>
        </w:numPr>
      </w:pPr>
      <w:r>
        <w:t xml:space="preserve">The administrative assistant will need to carry out their work from their home or own place of business. </w:t>
      </w:r>
      <w:r w:rsidR="00AF4BCC">
        <w:t>All necessary communications, correspondence and meetings will be conducted online or by telephone.</w:t>
      </w:r>
    </w:p>
    <w:p w14:paraId="7F9668FF" w14:textId="77777777" w:rsidR="00297684" w:rsidRDefault="00297684" w:rsidP="00297684">
      <w:pPr>
        <w:pStyle w:val="ListParagraph"/>
      </w:pPr>
    </w:p>
    <w:p w14:paraId="62D0E064" w14:textId="618DA816" w:rsidR="00AF4BCC" w:rsidRDefault="00297684" w:rsidP="00AF4BCC">
      <w:pPr>
        <w:pStyle w:val="ListParagraph"/>
        <w:numPr>
          <w:ilvl w:val="0"/>
          <w:numId w:val="12"/>
        </w:numPr>
      </w:pPr>
      <w:r>
        <w:t>The</w:t>
      </w:r>
      <w:r w:rsidR="002B0DFD">
        <w:t xml:space="preserve">y </w:t>
      </w:r>
      <w:r>
        <w:t xml:space="preserve">will </w:t>
      </w:r>
      <w:r w:rsidR="002B0DFD">
        <w:t xml:space="preserve">need to </w:t>
      </w:r>
      <w:r>
        <w:t xml:space="preserve">provide their own office equipment </w:t>
      </w:r>
      <w:r w:rsidR="002B0DFD">
        <w:t>such as</w:t>
      </w:r>
      <w:r>
        <w:t xml:space="preserve"> computer</w:t>
      </w:r>
      <w:r w:rsidR="002B0DFD">
        <w:t xml:space="preserve"> and</w:t>
      </w:r>
      <w:r>
        <w:t xml:space="preserve"> telephone</w:t>
      </w:r>
      <w:r w:rsidR="002B0DFD">
        <w:t xml:space="preserve">. They must have reliable internet access and the means to participate </w:t>
      </w:r>
      <w:r w:rsidR="00A76339">
        <w:t xml:space="preserve">in virtual meetings </w:t>
      </w:r>
      <w:r w:rsidR="00AF4BCC">
        <w:t>(both audio and video).</w:t>
      </w:r>
      <w:r w:rsidR="007E6C4E">
        <w:t xml:space="preserve"> </w:t>
      </w:r>
    </w:p>
    <w:p w14:paraId="2CF6710F" w14:textId="77777777" w:rsidR="00030AF4" w:rsidRDefault="00030AF4" w:rsidP="00030AF4">
      <w:pPr>
        <w:pStyle w:val="ListParagraph"/>
      </w:pPr>
    </w:p>
    <w:p w14:paraId="43C5F7D6" w14:textId="025DFA87" w:rsidR="00FD7BD5" w:rsidRDefault="00FD7BD5" w:rsidP="00AF4BCC">
      <w:pPr>
        <w:pStyle w:val="ListParagraph"/>
        <w:numPr>
          <w:ilvl w:val="0"/>
          <w:numId w:val="12"/>
        </w:numPr>
      </w:pPr>
      <w:r>
        <w:t>Since IP Inclusive operates on a paperless basis</w:t>
      </w:r>
      <w:r w:rsidR="007B3C02">
        <w:t xml:space="preserve">, there will be no need to process or store documents other than in virtual format. The administrative assistant will need to work to appropriate protocols, as instructed by the LEO, </w:t>
      </w:r>
      <w:r w:rsidR="00CE2C11">
        <w:t xml:space="preserve">regarding </w:t>
      </w:r>
      <w:r w:rsidR="00EF574D">
        <w:t xml:space="preserve">(a) accessing and </w:t>
      </w:r>
      <w:r w:rsidR="00280E5D">
        <w:t>us</w:t>
      </w:r>
      <w:r w:rsidR="00E876F7">
        <w:t>ing</w:t>
      </w:r>
      <w:r w:rsidR="00280E5D">
        <w:t xml:space="preserve"> shared </w:t>
      </w:r>
      <w:r w:rsidR="00EF574D">
        <w:t>systems and (b)</w:t>
      </w:r>
      <w:r w:rsidR="00280E5D">
        <w:t xml:space="preserve"> the</w:t>
      </w:r>
      <w:r w:rsidR="00CE2C11">
        <w:t xml:space="preserve"> security</w:t>
      </w:r>
      <w:r w:rsidR="00EC4F24">
        <w:t xml:space="preserve"> and confidentiality</w:t>
      </w:r>
      <w:r w:rsidR="007B3C02">
        <w:t xml:space="preserve"> of the d</w:t>
      </w:r>
      <w:r w:rsidR="00EF574D">
        <w:t>ata</w:t>
      </w:r>
      <w:r w:rsidR="007B3C02">
        <w:t xml:space="preserve"> they handle.</w:t>
      </w:r>
    </w:p>
    <w:p w14:paraId="588817CE" w14:textId="5F8C0BC5" w:rsidR="00297684" w:rsidRPr="00297684" w:rsidRDefault="00297684" w:rsidP="00AF4BCC">
      <w:r w:rsidRPr="00FF6B12">
        <w:t xml:space="preserve"> </w:t>
      </w:r>
    </w:p>
    <w:p w14:paraId="250E66C1" w14:textId="330861E1" w:rsidR="008B31CD" w:rsidRDefault="00092B1C" w:rsidP="00092B1C">
      <w:pPr>
        <w:pStyle w:val="Heading3"/>
      </w:pPr>
      <w:bookmarkStart w:id="6" w:name="_Toc95732899"/>
      <w:r>
        <w:t>Remuneration</w:t>
      </w:r>
      <w:bookmarkEnd w:id="6"/>
    </w:p>
    <w:p w14:paraId="279E150D" w14:textId="4D1745BD" w:rsidR="00930ABE" w:rsidRDefault="000A4ED5" w:rsidP="006635C1">
      <w:pPr>
        <w:pStyle w:val="ListParagraph"/>
        <w:numPr>
          <w:ilvl w:val="0"/>
          <w:numId w:val="12"/>
        </w:numPr>
      </w:pPr>
      <w:r>
        <w:t xml:space="preserve">Salary </w:t>
      </w:r>
      <w:r w:rsidR="00F840D9">
        <w:t xml:space="preserve">will be </w:t>
      </w:r>
      <w:r>
        <w:t>paid</w:t>
      </w:r>
      <w:r w:rsidR="002F30EB">
        <w:t xml:space="preserve"> monthly at </w:t>
      </w:r>
      <w:r w:rsidR="00656E6A">
        <w:t>a rate of</w:t>
      </w:r>
      <w:r w:rsidR="00437086">
        <w:t xml:space="preserve"> £693.33 pcm (£8,320 pa)</w:t>
      </w:r>
      <w:r w:rsidR="00622F6C">
        <w:t>. It will be</w:t>
      </w:r>
      <w:r w:rsidR="00D855A2">
        <w:t xml:space="preserve"> reviewed annually.</w:t>
      </w:r>
    </w:p>
    <w:p w14:paraId="10DB31AA" w14:textId="77777777" w:rsidR="00B13BFA" w:rsidRDefault="00B13BFA" w:rsidP="00B13BFA">
      <w:pPr>
        <w:pStyle w:val="ListParagraph"/>
      </w:pPr>
    </w:p>
    <w:p w14:paraId="4DC2ADD5" w14:textId="0F3DB361" w:rsidR="00B13BFA" w:rsidRDefault="00B13BFA" w:rsidP="006635C1">
      <w:pPr>
        <w:pStyle w:val="ListParagraph"/>
        <w:numPr>
          <w:ilvl w:val="0"/>
          <w:numId w:val="12"/>
        </w:numPr>
      </w:pPr>
      <w:r>
        <w:t>Additional hours, if applicable, will be paid at a rate of £20 an hour.</w:t>
      </w:r>
    </w:p>
    <w:p w14:paraId="77DDF8B6" w14:textId="77777777" w:rsidR="00C564B6" w:rsidRDefault="00C564B6" w:rsidP="00C564B6">
      <w:pPr>
        <w:pStyle w:val="ListParagraph"/>
      </w:pPr>
    </w:p>
    <w:p w14:paraId="51CDE14D" w14:textId="1E89AB44" w:rsidR="00BA7B38" w:rsidRDefault="0034395F" w:rsidP="00C112DF">
      <w:pPr>
        <w:pStyle w:val="ListParagraph"/>
        <w:numPr>
          <w:ilvl w:val="0"/>
          <w:numId w:val="12"/>
        </w:numPr>
      </w:pPr>
      <w:r>
        <w:t>R</w:t>
      </w:r>
      <w:r w:rsidR="001938D4">
        <w:t>easonable office expenses</w:t>
      </w:r>
      <w:r w:rsidR="007805CC">
        <w:t xml:space="preserve"> – such as for printer ink and paper – will </w:t>
      </w:r>
      <w:r w:rsidR="001938D4">
        <w:t>be reimbursed</w:t>
      </w:r>
      <w:r w:rsidR="007805CC">
        <w:t xml:space="preserve">. </w:t>
      </w:r>
      <w:r w:rsidR="0033297D">
        <w:t xml:space="preserve">We will not however </w:t>
      </w:r>
      <w:r w:rsidR="00BA7B38">
        <w:t>reimburse</w:t>
      </w:r>
      <w:r w:rsidR="0033297D">
        <w:t xml:space="preserve"> internet access</w:t>
      </w:r>
      <w:r w:rsidR="00BA7B38">
        <w:t xml:space="preserve"> costs</w:t>
      </w:r>
      <w:r w:rsidR="001105C0">
        <w:t>.</w:t>
      </w:r>
    </w:p>
    <w:p w14:paraId="72D789C9" w14:textId="77777777" w:rsidR="00BA7B38" w:rsidRDefault="00BA7B38" w:rsidP="00BA7B38"/>
    <w:p w14:paraId="12A0691A" w14:textId="1A715C2E" w:rsidR="0034395F" w:rsidRDefault="00BA7B38" w:rsidP="00BA7B38">
      <w:pPr>
        <w:pStyle w:val="Heading3"/>
      </w:pPr>
      <w:bookmarkStart w:id="7" w:name="_Toc95732900"/>
      <w:r>
        <w:t>Other contract terms</w:t>
      </w:r>
      <w:bookmarkEnd w:id="7"/>
    </w:p>
    <w:p w14:paraId="2F7C5F17" w14:textId="03526432" w:rsidR="00A90BAD" w:rsidRDefault="00A90BAD" w:rsidP="00A87CD1">
      <w:pPr>
        <w:pStyle w:val="ListParagraph"/>
        <w:numPr>
          <w:ilvl w:val="0"/>
          <w:numId w:val="12"/>
        </w:numPr>
      </w:pPr>
      <w:r>
        <w:t>T</w:t>
      </w:r>
      <w:r w:rsidR="00872A18">
        <w:t xml:space="preserve">he </w:t>
      </w:r>
      <w:r w:rsidR="007A34FA">
        <w:t xml:space="preserve">holiday </w:t>
      </w:r>
      <w:r w:rsidR="00872A18">
        <w:t>entitlement will be 26 days</w:t>
      </w:r>
      <w:r w:rsidR="004B4928">
        <w:t xml:space="preserve"> of paid leave</w:t>
      </w:r>
      <w:r w:rsidR="00872A18">
        <w:t xml:space="preserve"> a year</w:t>
      </w:r>
      <w:r w:rsidR="004B4928">
        <w:t>,</w:t>
      </w:r>
      <w:r w:rsidR="00872A18">
        <w:t xml:space="preserve"> plus public holidays</w:t>
      </w:r>
      <w:r w:rsidR="007A34FA">
        <w:t xml:space="preserve">. </w:t>
      </w:r>
      <w:r w:rsidR="00D855A2">
        <w:t>The holiday year will run from 1 January to 31 December.</w:t>
      </w:r>
    </w:p>
    <w:p w14:paraId="3132DBC4" w14:textId="77777777" w:rsidR="00A90BAD" w:rsidRDefault="00A90BAD" w:rsidP="00A90BAD">
      <w:pPr>
        <w:pStyle w:val="ListParagraph"/>
      </w:pPr>
    </w:p>
    <w:p w14:paraId="52C86400" w14:textId="12113A62" w:rsidR="00A770FC" w:rsidRDefault="00872A18" w:rsidP="00A87CD1">
      <w:pPr>
        <w:pStyle w:val="ListParagraph"/>
        <w:numPr>
          <w:ilvl w:val="0"/>
          <w:numId w:val="12"/>
        </w:numPr>
      </w:pPr>
      <w:r>
        <w:t>No p</w:t>
      </w:r>
      <w:r w:rsidR="007A34FA">
        <w:t>ension</w:t>
      </w:r>
      <w:r>
        <w:t xml:space="preserve"> scheme will</w:t>
      </w:r>
      <w:r w:rsidR="007A34FA">
        <w:t xml:space="preserve"> be available </w:t>
      </w:r>
      <w:r w:rsidR="003C4F41">
        <w:t>unless the</w:t>
      </w:r>
      <w:r w:rsidR="007A34FA">
        <w:t xml:space="preserve"> annual salary </w:t>
      </w:r>
      <w:r w:rsidR="003C4F41">
        <w:t>exceeds</w:t>
      </w:r>
      <w:r w:rsidR="007A34FA">
        <w:t xml:space="preserve"> the</w:t>
      </w:r>
      <w:r>
        <w:t xml:space="preserve"> current</w:t>
      </w:r>
      <w:r w:rsidR="007A34FA">
        <w:t xml:space="preserve"> £</w:t>
      </w:r>
      <w:r w:rsidR="003C4F41">
        <w:t xml:space="preserve">10,000 a year </w:t>
      </w:r>
      <w:r w:rsidR="007A34FA">
        <w:t>threshold</w:t>
      </w:r>
      <w:r w:rsidR="003C4F41">
        <w:t xml:space="preserve"> (which is not envisaged based on the hours of work</w:t>
      </w:r>
      <w:r w:rsidR="004B4928">
        <w:t xml:space="preserve"> and remuneration</w:t>
      </w:r>
      <w:r w:rsidR="003C4F41">
        <w:t xml:space="preserve"> outlined above)</w:t>
      </w:r>
      <w:r w:rsidR="007A34FA">
        <w:t>.</w:t>
      </w:r>
      <w:r w:rsidR="003C4F41">
        <w:t xml:space="preserve">  </w:t>
      </w:r>
    </w:p>
    <w:p w14:paraId="6CB12ED0" w14:textId="77777777" w:rsidR="00A770FC" w:rsidRDefault="00A770FC" w:rsidP="00A770FC">
      <w:pPr>
        <w:pStyle w:val="ListParagraph"/>
      </w:pPr>
    </w:p>
    <w:p w14:paraId="6B9AF096" w14:textId="0310B535" w:rsidR="0010638C" w:rsidRDefault="000829D7" w:rsidP="0010638C">
      <w:pPr>
        <w:pStyle w:val="ListParagraph"/>
        <w:numPr>
          <w:ilvl w:val="0"/>
          <w:numId w:val="12"/>
        </w:numPr>
      </w:pPr>
      <w:r>
        <w:lastRenderedPageBreak/>
        <w:t xml:space="preserve">The administrative assistant </w:t>
      </w:r>
      <w:r w:rsidR="00DF2BA5">
        <w:t>must</w:t>
      </w:r>
      <w:r w:rsidR="00D45618">
        <w:t xml:space="preserve"> comply with IP </w:t>
      </w:r>
      <w:proofErr w:type="spellStart"/>
      <w:r w:rsidR="00D45618">
        <w:t>Inclusive’s</w:t>
      </w:r>
      <w:proofErr w:type="spellEnd"/>
      <w:r w:rsidR="00D45618">
        <w:t xml:space="preserve"> </w:t>
      </w:r>
      <w:r w:rsidR="008E550A">
        <w:t xml:space="preserve">Volunteers’ </w:t>
      </w:r>
      <w:r w:rsidR="00D45618">
        <w:t>Code of Conduct</w:t>
      </w:r>
      <w:r w:rsidR="00D45618">
        <w:rPr>
          <w:rStyle w:val="FootnoteReference"/>
        </w:rPr>
        <w:footnoteReference w:id="1"/>
      </w:r>
      <w:r w:rsidR="00D45618">
        <w:t>.</w:t>
      </w:r>
    </w:p>
    <w:p w14:paraId="1B501DFB" w14:textId="77777777" w:rsidR="0010638C" w:rsidRDefault="0010638C" w:rsidP="0010638C"/>
    <w:p w14:paraId="65B2AF6E" w14:textId="75364166" w:rsidR="00DD4218" w:rsidRDefault="00DD4218" w:rsidP="00DD4218">
      <w:pPr>
        <w:pStyle w:val="Heading3"/>
      </w:pPr>
      <w:bookmarkStart w:id="8" w:name="_Toc95732901"/>
      <w:r>
        <w:t>Roles</w:t>
      </w:r>
      <w:bookmarkEnd w:id="8"/>
    </w:p>
    <w:p w14:paraId="1BD91C76" w14:textId="5AF58951" w:rsidR="00284DB4" w:rsidRDefault="00284DB4" w:rsidP="00284DB4">
      <w:pPr>
        <w:pStyle w:val="ListParagraph"/>
        <w:numPr>
          <w:ilvl w:val="0"/>
          <w:numId w:val="14"/>
        </w:numPr>
      </w:pPr>
      <w:r>
        <w:t>The</w:t>
      </w:r>
      <w:r>
        <w:t xml:space="preserve"> administrative assistant’s job will be to support the LEO’s work and </w:t>
      </w:r>
      <w:proofErr w:type="gramStart"/>
      <w:r>
        <w:t>in particular to</w:t>
      </w:r>
      <w:proofErr w:type="gramEnd"/>
      <w:r>
        <w:t xml:space="preserve"> help with the administrative aspects. It is likely to involve day-to-day correspondence and record keeping, communicating with volunteers and other supporters, and coordinating meetings and events.</w:t>
      </w:r>
    </w:p>
    <w:p w14:paraId="020960B3" w14:textId="77777777" w:rsidR="00284DB4" w:rsidRDefault="00284DB4" w:rsidP="00284DB4">
      <w:pPr>
        <w:pStyle w:val="ListParagraph"/>
      </w:pPr>
    </w:p>
    <w:p w14:paraId="38ABFC7C" w14:textId="7347C539" w:rsidR="00DD4218" w:rsidRDefault="00284DB4" w:rsidP="00060FA1">
      <w:pPr>
        <w:pStyle w:val="ListParagraph"/>
        <w:numPr>
          <w:ilvl w:val="0"/>
          <w:numId w:val="14"/>
        </w:numPr>
      </w:pPr>
      <w:r>
        <w:t>Because t</w:t>
      </w:r>
      <w:r w:rsidR="0010638C">
        <w:t>his is a new position</w:t>
      </w:r>
      <w:r>
        <w:t>,</w:t>
      </w:r>
      <w:r w:rsidR="0010638C">
        <w:t xml:space="preserve"> we will expect the holder to work with the LEO</w:t>
      </w:r>
      <w:r w:rsidR="00E13B56">
        <w:t xml:space="preserve"> </w:t>
      </w:r>
      <w:r w:rsidR="00DD4218">
        <w:t>to define the role more clearly</w:t>
      </w:r>
      <w:r w:rsidR="00E13B56">
        <w:t>, to</w:t>
      </w:r>
      <w:r w:rsidR="00DD4218">
        <w:t xml:space="preserve"> establish what can feasibly be accomplished in the hours available</w:t>
      </w:r>
      <w:r w:rsidR="00E13B56">
        <w:t>, and to</w:t>
      </w:r>
      <w:r w:rsidR="00DD4218">
        <w:t xml:space="preserve"> distribute the work between them.</w:t>
      </w:r>
      <w:r w:rsidR="00FA495B">
        <w:t xml:space="preserve"> </w:t>
      </w:r>
      <w:r w:rsidR="00EA7243">
        <w:t>There will therefore be some flexibility in the job description, at least initially.</w:t>
      </w:r>
    </w:p>
    <w:p w14:paraId="01C9B16C" w14:textId="77777777" w:rsidR="00062F40" w:rsidRDefault="00062F40" w:rsidP="00DD4218"/>
    <w:p w14:paraId="115FBE40" w14:textId="32148A06" w:rsidR="00062F40" w:rsidRDefault="00DD4218" w:rsidP="00062F40">
      <w:pPr>
        <w:pStyle w:val="Heading3"/>
      </w:pPr>
      <w:bookmarkStart w:id="9" w:name="_Toc95732902"/>
      <w:r>
        <w:t xml:space="preserve">Training </w:t>
      </w:r>
      <w:r w:rsidR="0014172B">
        <w:t>and</w:t>
      </w:r>
      <w:r w:rsidR="00062F40">
        <w:t xml:space="preserve"> career development</w:t>
      </w:r>
      <w:bookmarkEnd w:id="9"/>
    </w:p>
    <w:p w14:paraId="723EA047" w14:textId="35F911AF" w:rsidR="003F2605" w:rsidRDefault="004F6BDC" w:rsidP="00060FA1">
      <w:pPr>
        <w:pStyle w:val="ListParagraph"/>
        <w:numPr>
          <w:ilvl w:val="0"/>
          <w:numId w:val="15"/>
        </w:numPr>
      </w:pPr>
      <w:r>
        <w:t>In-house t</w:t>
      </w:r>
      <w:r w:rsidR="00062F40">
        <w:t xml:space="preserve">raining </w:t>
      </w:r>
      <w:r w:rsidR="00DD4218">
        <w:t>will be given where necessary</w:t>
      </w:r>
      <w:r w:rsidR="00062F40">
        <w:t>, for example in the use of specific online tools</w:t>
      </w:r>
      <w:r w:rsidR="003066A3">
        <w:t xml:space="preserve"> and accounts.</w:t>
      </w:r>
      <w:r>
        <w:t xml:space="preserve"> </w:t>
      </w:r>
      <w:r w:rsidR="003066A3">
        <w:t xml:space="preserve">We do not have a large budget, but </w:t>
      </w:r>
      <w:r w:rsidR="003F2605">
        <w:t>we are happy to</w:t>
      </w:r>
      <w:r w:rsidR="003066A3">
        <w:t xml:space="preserve"> consider requests for funding for a</w:t>
      </w:r>
      <w:r w:rsidR="000D3B49">
        <w:t>ppropriate</w:t>
      </w:r>
      <w:r>
        <w:t xml:space="preserve"> external</w:t>
      </w:r>
      <w:r w:rsidR="000D3B49">
        <w:t xml:space="preserve"> training</w:t>
      </w:r>
      <w:r w:rsidR="003F2605">
        <w:t>.</w:t>
      </w:r>
    </w:p>
    <w:p w14:paraId="03DA591F" w14:textId="4DF9EE34" w:rsidR="00060FA1" w:rsidRDefault="00060FA1" w:rsidP="00060FA1">
      <w:pPr>
        <w:pStyle w:val="ListParagraph"/>
      </w:pPr>
    </w:p>
    <w:p w14:paraId="23924AD3" w14:textId="262A5E8E" w:rsidR="00726594" w:rsidRDefault="00060FA1" w:rsidP="00385AF6">
      <w:pPr>
        <w:pStyle w:val="ListParagraph"/>
        <w:numPr>
          <w:ilvl w:val="0"/>
          <w:numId w:val="15"/>
        </w:numPr>
      </w:pPr>
      <w:r>
        <w:t>W</w:t>
      </w:r>
      <w:r w:rsidR="003F2605">
        <w:t>e are also</w:t>
      </w:r>
      <w:r w:rsidR="003066A3">
        <w:t xml:space="preserve"> open to suggestions about career development opportunities</w:t>
      </w:r>
      <w:r w:rsidR="000D3B49">
        <w:t>.</w:t>
      </w:r>
      <w:r w:rsidR="003F2605">
        <w:t xml:space="preserve"> There may be o</w:t>
      </w:r>
      <w:r w:rsidR="000D3B49">
        <w:t>pportunities</w:t>
      </w:r>
      <w:r w:rsidR="003F2605">
        <w:t xml:space="preserve"> for the administrative </w:t>
      </w:r>
      <w:r w:rsidR="004F6BDC">
        <w:t>assistant</w:t>
      </w:r>
      <w:r w:rsidR="000D3B49">
        <w:t xml:space="preserve"> to develop the</w:t>
      </w:r>
      <w:r w:rsidR="003F2605">
        <w:t>ir</w:t>
      </w:r>
      <w:r w:rsidR="000D3B49">
        <w:t xml:space="preserve"> role into something more substantial, </w:t>
      </w:r>
      <w:proofErr w:type="gramStart"/>
      <w:r w:rsidR="000D3B49">
        <w:t>in particular on</w:t>
      </w:r>
      <w:proofErr w:type="gramEnd"/>
      <w:r w:rsidR="000D3B49">
        <w:t xml:space="preserve"> </w:t>
      </w:r>
      <w:r w:rsidR="003F2605">
        <w:t xml:space="preserve">the </w:t>
      </w:r>
      <w:r w:rsidR="000D3B49">
        <w:t>stakeholder engagement side</w:t>
      </w:r>
      <w:r w:rsidR="00A2243E">
        <w:t xml:space="preserve">, if </w:t>
      </w:r>
      <w:r w:rsidR="004F6BDC">
        <w:t>they</w:t>
      </w:r>
      <w:r w:rsidR="00A2243E">
        <w:t xml:space="preserve"> demonstrate the necessary skills and enthusiasm.</w:t>
      </w:r>
    </w:p>
    <w:p w14:paraId="66722505" w14:textId="77777777" w:rsidR="009D2BA5" w:rsidRDefault="009D2BA5" w:rsidP="009D2BA5"/>
    <w:p w14:paraId="24C982FC" w14:textId="427A3C8F" w:rsidR="009D2BA5" w:rsidRDefault="009D2BA5" w:rsidP="009D2BA5">
      <w:pPr>
        <w:pStyle w:val="Heading1"/>
      </w:pPr>
      <w:bookmarkStart w:id="10" w:name="_Toc95732903"/>
      <w:r>
        <w:t>Inclusivity</w:t>
      </w:r>
      <w:bookmarkEnd w:id="10"/>
    </w:p>
    <w:p w14:paraId="61B2D330" w14:textId="44A48B98" w:rsidR="009D2BA5" w:rsidRDefault="009D2BA5" w:rsidP="009D2BA5">
      <w:r>
        <w:t xml:space="preserve">IPIM aims to recruit, </w:t>
      </w:r>
      <w:proofErr w:type="gramStart"/>
      <w:r>
        <w:t>manage</w:t>
      </w:r>
      <w:proofErr w:type="gramEnd"/>
      <w:r>
        <w:t xml:space="preserve"> and promote personnel through fair and inclusive processes based on the skills and expertise needed for pursuing its objects</w:t>
      </w:r>
      <w:r>
        <w:rPr>
          <w:rStyle w:val="FootnoteReference"/>
        </w:rPr>
        <w:footnoteReference w:id="2"/>
      </w:r>
      <w:r>
        <w:t xml:space="preserve">. We recognise the potential impact of unconscious bias and take steps to mitigate its effect on our work. </w:t>
      </w:r>
      <w:proofErr w:type="gramStart"/>
      <w:r>
        <w:t>In particular we</w:t>
      </w:r>
      <w:proofErr w:type="gramEnd"/>
      <w:r>
        <w:t xml:space="preserve"> aim to appoint personnel and to allocate roles in a way that involves a diverse range of people and perspectives.</w:t>
      </w:r>
    </w:p>
    <w:p w14:paraId="245CC9E2" w14:textId="77777777" w:rsidR="009D2BA5" w:rsidRDefault="009D2BA5" w:rsidP="009D2BA5">
      <w:r>
        <w:lastRenderedPageBreak/>
        <w:t xml:space="preserve">We believe the people who work with us should be free to be themselves at work and we will do all we can to make them feel welcomed, </w:t>
      </w:r>
      <w:proofErr w:type="gramStart"/>
      <w:r>
        <w:t>valued</w:t>
      </w:r>
      <w:proofErr w:type="gramEnd"/>
      <w:r>
        <w:t xml:space="preserve"> and supported.</w:t>
      </w:r>
    </w:p>
    <w:p w14:paraId="16B996BB" w14:textId="77777777" w:rsidR="009D2BA5" w:rsidRDefault="009D2BA5" w:rsidP="009D2BA5"/>
    <w:p w14:paraId="68D83D2D" w14:textId="77777777" w:rsidR="009D2BA5" w:rsidRDefault="009D2BA5" w:rsidP="009D2BA5">
      <w:pPr>
        <w:pStyle w:val="Heading1"/>
      </w:pPr>
      <w:bookmarkStart w:id="11" w:name="_Toc95732904"/>
      <w:r>
        <w:t>Accessibility</w:t>
      </w:r>
      <w:bookmarkEnd w:id="11"/>
    </w:p>
    <w:p w14:paraId="4AAFDEDC" w14:textId="57B5172F" w:rsidR="009D2BA5" w:rsidRDefault="009D2BA5" w:rsidP="009D2BA5">
      <w:r>
        <w:t>When applying for this role, please ask us if you need any adjustments either to help you access the application process or to allow you to fulfil the role to the best of your abilities. These might be due to a physical or mental condition, for example, or a caring responsibility.</w:t>
      </w:r>
    </w:p>
    <w:p w14:paraId="58056CE5" w14:textId="1E65DA6E" w:rsidR="009D2BA5" w:rsidRDefault="009D2BA5" w:rsidP="009D2BA5">
      <w:r w:rsidRPr="003956F2">
        <w:rPr>
          <w:i/>
          <w:iCs/>
        </w:rPr>
        <w:t>We</w:t>
      </w:r>
      <w:r>
        <w:t xml:space="preserve"> </w:t>
      </w:r>
      <w:r>
        <w:rPr>
          <w:i/>
          <w:iCs/>
        </w:rPr>
        <w:t>have absolutely no problem with your asking about this</w:t>
      </w:r>
      <w:r>
        <w:t xml:space="preserve"> and will do our best to accommodate your needs – so please ask at the earliest opportunity. We will of course treat these requests sensitively and in confidence. Our IP Ability community</w:t>
      </w:r>
      <w:r>
        <w:rPr>
          <w:rStyle w:val="FootnoteReference"/>
        </w:rPr>
        <w:footnoteReference w:id="3"/>
      </w:r>
      <w:r>
        <w:t xml:space="preserve"> helps to support IP professionals who are disabled, neurodiverse or in caring roles: they, and </w:t>
      </w:r>
      <w:proofErr w:type="gramStart"/>
      <w:r>
        <w:t>all of</w:t>
      </w:r>
      <w:proofErr w:type="gramEnd"/>
      <w:r>
        <w:t xml:space="preserve"> our other communities</w:t>
      </w:r>
      <w:r>
        <w:rPr>
          <w:rStyle w:val="FootnoteReference"/>
        </w:rPr>
        <w:footnoteReference w:id="4"/>
      </w:r>
      <w:r>
        <w:t xml:space="preserve">, welcome the involvement of IP </w:t>
      </w:r>
      <w:proofErr w:type="spellStart"/>
      <w:r>
        <w:t>Inclusive’s</w:t>
      </w:r>
      <w:proofErr w:type="spellEnd"/>
      <w:r>
        <w:t xml:space="preserve"> executive staff.</w:t>
      </w:r>
    </w:p>
    <w:p w14:paraId="36BB1AC9" w14:textId="77777777" w:rsidR="00726594" w:rsidRDefault="00726594" w:rsidP="0014172B"/>
    <w:p w14:paraId="339918AA" w14:textId="1353F306" w:rsidR="00FE37F9" w:rsidRDefault="00FE37F9" w:rsidP="00D958E3"/>
    <w:p w14:paraId="219E8229" w14:textId="77777777" w:rsidR="003165E8" w:rsidRDefault="003165E8">
      <w:pPr>
        <w:rPr>
          <w:rFonts w:asciiTheme="majorHAnsi" w:eastAsiaTheme="majorEastAsia" w:hAnsiTheme="majorHAnsi" w:cstheme="majorBidi"/>
          <w:b/>
          <w:bCs/>
          <w:color w:val="365F91" w:themeColor="accent1" w:themeShade="BF"/>
          <w:sz w:val="28"/>
          <w:szCs w:val="28"/>
        </w:rPr>
      </w:pPr>
      <w:r>
        <w:br w:type="page"/>
      </w:r>
    </w:p>
    <w:p w14:paraId="169EE8AD" w14:textId="2E9DE693" w:rsidR="00FE37F9" w:rsidRDefault="00037335" w:rsidP="00037335">
      <w:pPr>
        <w:pStyle w:val="Heading1"/>
      </w:pPr>
      <w:bookmarkStart w:id="12" w:name="_Toc95732905"/>
      <w:r>
        <w:lastRenderedPageBreak/>
        <w:t xml:space="preserve">Essential </w:t>
      </w:r>
      <w:r w:rsidR="00AA1D18">
        <w:t>attribute</w:t>
      </w:r>
      <w:r w:rsidR="00434352">
        <w:t xml:space="preserve">s, </w:t>
      </w:r>
      <w:proofErr w:type="gramStart"/>
      <w:r>
        <w:t>skills</w:t>
      </w:r>
      <w:proofErr w:type="gramEnd"/>
      <w:r>
        <w:t xml:space="preserve"> </w:t>
      </w:r>
      <w:r w:rsidR="0014172B">
        <w:t>and</w:t>
      </w:r>
      <w:r>
        <w:t xml:space="preserve"> experience</w:t>
      </w:r>
      <w:bookmarkEnd w:id="12"/>
    </w:p>
    <w:p w14:paraId="4C82B83C" w14:textId="77777777" w:rsidR="0014172B" w:rsidRPr="0014172B" w:rsidRDefault="0014172B" w:rsidP="0014172B"/>
    <w:p w14:paraId="345610C9" w14:textId="18B5AEF1" w:rsidR="00111DAA" w:rsidRDefault="00C41ED1" w:rsidP="00037335">
      <w:r>
        <w:t>The administrative assistant must</w:t>
      </w:r>
      <w:r w:rsidR="00111DAA">
        <w:t xml:space="preserve"> be:</w:t>
      </w:r>
    </w:p>
    <w:p w14:paraId="26E76A0B" w14:textId="00417B3E" w:rsidR="00111DAA" w:rsidRDefault="0097014D" w:rsidP="004C0C48">
      <w:pPr>
        <w:pStyle w:val="ListParagraph"/>
        <w:numPr>
          <w:ilvl w:val="0"/>
          <w:numId w:val="10"/>
        </w:numPr>
      </w:pPr>
      <w:r>
        <w:t xml:space="preserve">Honest, </w:t>
      </w:r>
      <w:proofErr w:type="gramStart"/>
      <w:r>
        <w:t>trustworthy</w:t>
      </w:r>
      <w:proofErr w:type="gramEnd"/>
      <w:r>
        <w:t xml:space="preserve"> and reliable </w:t>
      </w:r>
    </w:p>
    <w:p w14:paraId="6F4E7687" w14:textId="618FEB29" w:rsidR="00281C40" w:rsidRDefault="0097014D" w:rsidP="004C0C48">
      <w:pPr>
        <w:pStyle w:val="ListParagraph"/>
        <w:numPr>
          <w:ilvl w:val="0"/>
          <w:numId w:val="10"/>
        </w:numPr>
      </w:pPr>
      <w:r>
        <w:t xml:space="preserve">Committed to equality of opportunity, </w:t>
      </w:r>
      <w:proofErr w:type="gramStart"/>
      <w:r>
        <w:t>fairness</w:t>
      </w:r>
      <w:proofErr w:type="gramEnd"/>
      <w:r>
        <w:t xml:space="preserve"> and inclusivity</w:t>
      </w:r>
    </w:p>
    <w:p w14:paraId="693D7063" w14:textId="5F236FDF" w:rsidR="00D026DC" w:rsidRDefault="00D026DC" w:rsidP="004C0C48">
      <w:pPr>
        <w:pStyle w:val="ListParagraph"/>
        <w:numPr>
          <w:ilvl w:val="0"/>
          <w:numId w:val="10"/>
        </w:numPr>
      </w:pPr>
      <w:r>
        <w:t>Constructive</w:t>
      </w:r>
      <w:r w:rsidR="004E7D48">
        <w:t xml:space="preserve"> and</w:t>
      </w:r>
      <w:r>
        <w:t xml:space="preserve"> enthusiastic</w:t>
      </w:r>
    </w:p>
    <w:p w14:paraId="085201F1" w14:textId="44AF67FC" w:rsidR="00D026DC" w:rsidRDefault="00396FF5" w:rsidP="004C0C48">
      <w:pPr>
        <w:pStyle w:val="ListParagraph"/>
        <w:numPr>
          <w:ilvl w:val="0"/>
          <w:numId w:val="10"/>
        </w:numPr>
      </w:pPr>
      <w:r>
        <w:t>Able to work</w:t>
      </w:r>
      <w:r w:rsidR="00D026DC">
        <w:t xml:space="preserve"> productively as part of a virtual team </w:t>
      </w:r>
      <w:proofErr w:type="gramStart"/>
      <w:r w:rsidR="00D026DC">
        <w:t>and also</w:t>
      </w:r>
      <w:proofErr w:type="gramEnd"/>
      <w:r w:rsidR="00D026DC">
        <w:t>, when necessary, alone</w:t>
      </w:r>
    </w:p>
    <w:p w14:paraId="023A3E7C" w14:textId="77777777" w:rsidR="00D645CD" w:rsidRDefault="00E72D2B" w:rsidP="004C0C48">
      <w:pPr>
        <w:pStyle w:val="ListParagraph"/>
        <w:numPr>
          <w:ilvl w:val="0"/>
          <w:numId w:val="10"/>
        </w:numPr>
      </w:pPr>
      <w:r>
        <w:t xml:space="preserve">IT-literate: </w:t>
      </w:r>
    </w:p>
    <w:p w14:paraId="532B6D4C" w14:textId="66F6AAD7" w:rsidR="00D645CD" w:rsidRDefault="00D645CD" w:rsidP="00D645CD">
      <w:pPr>
        <w:pStyle w:val="ListParagraph"/>
        <w:numPr>
          <w:ilvl w:val="1"/>
          <w:numId w:val="10"/>
        </w:numPr>
      </w:pPr>
      <w:r>
        <w:t>C</w:t>
      </w:r>
      <w:r w:rsidR="00E72D2B">
        <w:t>onversant with a good number of online systems</w:t>
      </w:r>
    </w:p>
    <w:p w14:paraId="183504F1" w14:textId="30DD380A" w:rsidR="00E72D2B" w:rsidRDefault="00D645CD" w:rsidP="00D645CD">
      <w:pPr>
        <w:pStyle w:val="ListParagraph"/>
        <w:numPr>
          <w:ilvl w:val="1"/>
          <w:numId w:val="10"/>
        </w:numPr>
      </w:pPr>
      <w:r>
        <w:t>Able</w:t>
      </w:r>
      <w:r w:rsidR="00861BDC">
        <w:t>, given appropriate training, to learn to use others</w:t>
      </w:r>
    </w:p>
    <w:p w14:paraId="31BBB67E" w14:textId="13C97113" w:rsidR="00CA2132" w:rsidRDefault="00CA2132" w:rsidP="00D645CD">
      <w:pPr>
        <w:pStyle w:val="ListParagraph"/>
        <w:numPr>
          <w:ilvl w:val="1"/>
          <w:numId w:val="10"/>
        </w:numPr>
      </w:pPr>
      <w:r>
        <w:t>Competent in virtual meetings</w:t>
      </w:r>
    </w:p>
    <w:p w14:paraId="2D618267" w14:textId="194DAC4D" w:rsidR="00281C40" w:rsidRDefault="00281C40" w:rsidP="00D026DC">
      <w:r>
        <w:t xml:space="preserve">They </w:t>
      </w:r>
      <w:r w:rsidR="00C41ED1">
        <w:t>must</w:t>
      </w:r>
      <w:r>
        <w:t xml:space="preserve"> have:</w:t>
      </w:r>
    </w:p>
    <w:p w14:paraId="2836B538" w14:textId="5DA7C17D" w:rsidR="00281C40" w:rsidRDefault="00281C40" w:rsidP="004C0C48">
      <w:pPr>
        <w:pStyle w:val="ListParagraph"/>
        <w:numPr>
          <w:ilvl w:val="0"/>
          <w:numId w:val="11"/>
        </w:numPr>
      </w:pPr>
      <w:r>
        <w:t>Good organisational skills</w:t>
      </w:r>
    </w:p>
    <w:p w14:paraId="07B6CC67" w14:textId="6D919856" w:rsidR="00281C40" w:rsidRDefault="001B61A0" w:rsidP="004C0C48">
      <w:pPr>
        <w:pStyle w:val="ListParagraph"/>
        <w:numPr>
          <w:ilvl w:val="0"/>
          <w:numId w:val="11"/>
        </w:numPr>
      </w:pPr>
      <w:r>
        <w:t>Clear</w:t>
      </w:r>
      <w:r w:rsidR="00CA2132">
        <w:t xml:space="preserve"> </w:t>
      </w:r>
      <w:r w:rsidR="00511C4F">
        <w:t>and accurate written communication skills</w:t>
      </w:r>
    </w:p>
    <w:p w14:paraId="400E01B1" w14:textId="07ACC1A8" w:rsidR="001D639F" w:rsidRDefault="00E72D2B" w:rsidP="004C0C48">
      <w:pPr>
        <w:pStyle w:val="ListParagraph"/>
        <w:numPr>
          <w:ilvl w:val="0"/>
          <w:numId w:val="11"/>
        </w:numPr>
      </w:pPr>
      <w:r>
        <w:t>P</w:t>
      </w:r>
      <w:r w:rsidR="001D639F">
        <w:t>roficiency in Microsoft Word</w:t>
      </w:r>
      <w:r w:rsidR="003A1F59">
        <w:t xml:space="preserve"> and</w:t>
      </w:r>
      <w:r w:rsidR="001D639F">
        <w:t xml:space="preserve"> Excel </w:t>
      </w:r>
    </w:p>
    <w:p w14:paraId="657AC322" w14:textId="47115684" w:rsidR="003A1F59" w:rsidRDefault="00E72D2B" w:rsidP="004C0C48">
      <w:pPr>
        <w:pStyle w:val="ListParagraph"/>
        <w:numPr>
          <w:ilvl w:val="0"/>
          <w:numId w:val="11"/>
        </w:numPr>
      </w:pPr>
      <w:r>
        <w:t>P</w:t>
      </w:r>
      <w:r w:rsidR="00ED538C">
        <w:t>roficiency in the use of email accounts, including Gmail</w:t>
      </w:r>
    </w:p>
    <w:p w14:paraId="7C1F5E4A" w14:textId="4E24D3DF" w:rsidR="00C41ED1" w:rsidRDefault="00E72D2B" w:rsidP="00C41ED1">
      <w:pPr>
        <w:pStyle w:val="ListParagraph"/>
        <w:numPr>
          <w:ilvl w:val="0"/>
          <w:numId w:val="11"/>
        </w:numPr>
      </w:pPr>
      <w:r>
        <w:t>E</w:t>
      </w:r>
      <w:r w:rsidR="00C41ED1">
        <w:t>xperience of using office filing systems, including online</w:t>
      </w:r>
    </w:p>
    <w:p w14:paraId="7862FB73" w14:textId="77777777" w:rsidR="00921C3B" w:rsidRDefault="00921C3B">
      <w:pPr>
        <w:rPr>
          <w:rFonts w:asciiTheme="majorHAnsi" w:eastAsiaTheme="majorEastAsia" w:hAnsiTheme="majorHAnsi" w:cstheme="majorBidi"/>
          <w:b/>
          <w:bCs/>
          <w:color w:val="365F91" w:themeColor="accent1" w:themeShade="BF"/>
          <w:sz w:val="28"/>
          <w:szCs w:val="28"/>
        </w:rPr>
      </w:pPr>
      <w:r>
        <w:br w:type="page"/>
      </w:r>
    </w:p>
    <w:p w14:paraId="5972F223" w14:textId="4DE2B9C0" w:rsidR="00422F98" w:rsidRDefault="00422F98" w:rsidP="00422F98">
      <w:pPr>
        <w:pStyle w:val="Heading1"/>
      </w:pPr>
      <w:bookmarkStart w:id="13" w:name="_Toc95732906"/>
      <w:r>
        <w:lastRenderedPageBreak/>
        <w:t xml:space="preserve">Desirable skills </w:t>
      </w:r>
      <w:r w:rsidR="00060FA1">
        <w:t>and</w:t>
      </w:r>
      <w:r>
        <w:t xml:space="preserve"> experience</w:t>
      </w:r>
      <w:bookmarkEnd w:id="13"/>
    </w:p>
    <w:p w14:paraId="0DFCE06E" w14:textId="77777777" w:rsidR="0014172B" w:rsidRPr="0014172B" w:rsidRDefault="0014172B" w:rsidP="0014172B"/>
    <w:p w14:paraId="58951352" w14:textId="4D7AA8C5" w:rsidR="00847CD2" w:rsidRDefault="00847CD2" w:rsidP="00847CD2">
      <w:r>
        <w:t xml:space="preserve">The administrative assistant will </w:t>
      </w:r>
      <w:r w:rsidR="00934A54" w:rsidRPr="00715B77">
        <w:t>preferab</w:t>
      </w:r>
      <w:r w:rsidRPr="00715B77">
        <w:t>ly</w:t>
      </w:r>
      <w:r>
        <w:t xml:space="preserve"> have </w:t>
      </w:r>
      <w:r w:rsidR="00853126">
        <w:t xml:space="preserve">at least </w:t>
      </w:r>
      <w:r>
        <w:t>some of the following</w:t>
      </w:r>
      <w:r w:rsidR="001A3B64">
        <w:t xml:space="preserve"> </w:t>
      </w:r>
      <w:proofErr w:type="gramStart"/>
      <w:r w:rsidR="001A3B64">
        <w:t>experience</w:t>
      </w:r>
      <w:proofErr w:type="gramEnd"/>
      <w:r w:rsidR="00C855DC">
        <w:t xml:space="preserve">. </w:t>
      </w:r>
      <w:r w:rsidR="00C855DC" w:rsidRPr="00C855DC">
        <w:t>Please note</w:t>
      </w:r>
      <w:r w:rsidR="00853126">
        <w:t xml:space="preserve"> that </w:t>
      </w:r>
      <w:r w:rsidR="00853126" w:rsidRPr="00715B77">
        <w:rPr>
          <w:i/>
          <w:iCs/>
        </w:rPr>
        <w:t xml:space="preserve">these are not essential </w:t>
      </w:r>
      <w:proofErr w:type="gramStart"/>
      <w:r w:rsidR="00853126" w:rsidRPr="00715B77">
        <w:rPr>
          <w:i/>
          <w:iCs/>
        </w:rPr>
        <w:t>criteria</w:t>
      </w:r>
      <w:proofErr w:type="gramEnd"/>
      <w:r w:rsidR="00853126">
        <w:t xml:space="preserve"> and</w:t>
      </w:r>
      <w:r w:rsidR="00C855DC" w:rsidRPr="00C855DC">
        <w:t xml:space="preserve"> the role can be tailored to some extent to suit the person appointed</w:t>
      </w:r>
      <w:r w:rsidR="00853126">
        <w:t>. W</w:t>
      </w:r>
      <w:r w:rsidR="00043A67">
        <w:t xml:space="preserve">e </w:t>
      </w:r>
      <w:r w:rsidR="00C855DC" w:rsidRPr="00C855DC">
        <w:t xml:space="preserve">can provide training if necessary to supplement their existing skills and experience.   </w:t>
      </w:r>
    </w:p>
    <w:p w14:paraId="1867E428" w14:textId="34CD5727" w:rsidR="00847CD2" w:rsidRDefault="001A3B64" w:rsidP="00847CD2">
      <w:pPr>
        <w:pStyle w:val="ListParagraph"/>
        <w:numPr>
          <w:ilvl w:val="0"/>
          <w:numId w:val="13"/>
        </w:numPr>
      </w:pPr>
      <w:r>
        <w:t>U</w:t>
      </w:r>
      <w:r w:rsidR="00847CD2">
        <w:t xml:space="preserve">sing one or more of: </w:t>
      </w:r>
    </w:p>
    <w:p w14:paraId="16FC67AA" w14:textId="268D26A8" w:rsidR="00675886" w:rsidRDefault="00675886" w:rsidP="00AC6EBA">
      <w:pPr>
        <w:pStyle w:val="ListParagraph"/>
        <w:numPr>
          <w:ilvl w:val="1"/>
          <w:numId w:val="9"/>
        </w:numPr>
      </w:pPr>
      <w:r>
        <w:t>Zoom</w:t>
      </w:r>
    </w:p>
    <w:p w14:paraId="64A89B36" w14:textId="686C1F5F" w:rsidR="00847CD2" w:rsidRDefault="00847CD2" w:rsidP="00AC6EBA">
      <w:pPr>
        <w:pStyle w:val="ListParagraph"/>
        <w:numPr>
          <w:ilvl w:val="1"/>
          <w:numId w:val="9"/>
        </w:numPr>
      </w:pPr>
      <w:r>
        <w:t>Eventbrite</w:t>
      </w:r>
    </w:p>
    <w:p w14:paraId="335747CD" w14:textId="77777777" w:rsidR="00847CD2" w:rsidRDefault="00847CD2" w:rsidP="00AC6EBA">
      <w:pPr>
        <w:pStyle w:val="ListParagraph"/>
        <w:numPr>
          <w:ilvl w:val="1"/>
          <w:numId w:val="9"/>
        </w:numPr>
      </w:pPr>
      <w:r>
        <w:t xml:space="preserve">Mailchimp </w:t>
      </w:r>
    </w:p>
    <w:p w14:paraId="70317360" w14:textId="77777777" w:rsidR="00847CD2" w:rsidRDefault="00847CD2" w:rsidP="00AC6EBA">
      <w:pPr>
        <w:pStyle w:val="ListParagraph"/>
        <w:numPr>
          <w:ilvl w:val="1"/>
          <w:numId w:val="9"/>
        </w:numPr>
      </w:pPr>
      <w:r>
        <w:t>SurveyMonkey</w:t>
      </w:r>
    </w:p>
    <w:p w14:paraId="34242A27" w14:textId="6F1CD687" w:rsidR="00847CD2" w:rsidRDefault="00506D06" w:rsidP="00AC6EBA">
      <w:pPr>
        <w:pStyle w:val="ListParagraph"/>
        <w:numPr>
          <w:ilvl w:val="1"/>
          <w:numId w:val="9"/>
        </w:numPr>
      </w:pPr>
      <w:r>
        <w:t xml:space="preserve">Microsoft </w:t>
      </w:r>
      <w:proofErr w:type="spellStart"/>
      <w:r w:rsidR="00847CD2">
        <w:t>Powerpoint</w:t>
      </w:r>
      <w:proofErr w:type="spellEnd"/>
    </w:p>
    <w:p w14:paraId="6554F2E7" w14:textId="155D8D88" w:rsidR="00CA2132" w:rsidRPr="00CA2132" w:rsidRDefault="00130752" w:rsidP="00CA2132">
      <w:pPr>
        <w:pStyle w:val="ListParagraph"/>
        <w:numPr>
          <w:ilvl w:val="0"/>
          <w:numId w:val="9"/>
        </w:numPr>
      </w:pPr>
      <w:r>
        <w:t>M</w:t>
      </w:r>
      <w:r w:rsidR="00CA2132" w:rsidRPr="00CA2132">
        <w:t>aintaining</w:t>
      </w:r>
      <w:r>
        <w:t xml:space="preserve"> basic</w:t>
      </w:r>
      <w:r w:rsidR="00CA2132" w:rsidRPr="00CA2132">
        <w:t xml:space="preserve"> financial records</w:t>
      </w:r>
    </w:p>
    <w:p w14:paraId="4B611A73" w14:textId="20B80E42" w:rsidR="00C636B4" w:rsidRDefault="001A3B64" w:rsidP="00847CD2">
      <w:pPr>
        <w:pStyle w:val="ListParagraph"/>
        <w:numPr>
          <w:ilvl w:val="0"/>
          <w:numId w:val="9"/>
        </w:numPr>
      </w:pPr>
      <w:r>
        <w:t>P</w:t>
      </w:r>
      <w:r w:rsidR="00C636B4">
        <w:t xml:space="preserve">osting online content </w:t>
      </w:r>
      <w:r>
        <w:t>via</w:t>
      </w:r>
      <w:r w:rsidR="00C636B4">
        <w:t xml:space="preserve"> one or more of:</w:t>
      </w:r>
    </w:p>
    <w:p w14:paraId="6B0AD983" w14:textId="09E8CBE9" w:rsidR="0010387A" w:rsidRDefault="0010387A" w:rsidP="00C636B4">
      <w:pPr>
        <w:pStyle w:val="ListParagraph"/>
        <w:numPr>
          <w:ilvl w:val="1"/>
          <w:numId w:val="9"/>
        </w:numPr>
      </w:pPr>
      <w:r>
        <w:t>LinkedIn</w:t>
      </w:r>
    </w:p>
    <w:p w14:paraId="42E355C7" w14:textId="4AD32F7C" w:rsidR="0010387A" w:rsidRDefault="0010387A" w:rsidP="00C636B4">
      <w:pPr>
        <w:pStyle w:val="ListParagraph"/>
        <w:numPr>
          <w:ilvl w:val="1"/>
          <w:numId w:val="9"/>
        </w:numPr>
      </w:pPr>
      <w:r>
        <w:t>Twitter</w:t>
      </w:r>
    </w:p>
    <w:p w14:paraId="50790BCD" w14:textId="410B56B9" w:rsidR="00C636B4" w:rsidRDefault="00C636B4" w:rsidP="00C636B4">
      <w:pPr>
        <w:pStyle w:val="ListParagraph"/>
        <w:numPr>
          <w:ilvl w:val="1"/>
          <w:numId w:val="9"/>
        </w:numPr>
      </w:pPr>
      <w:r>
        <w:t xml:space="preserve">A blog </w:t>
      </w:r>
      <w:proofErr w:type="gramStart"/>
      <w:r>
        <w:t>site</w:t>
      </w:r>
      <w:proofErr w:type="gramEnd"/>
    </w:p>
    <w:p w14:paraId="07CDA326" w14:textId="6BB20B2C" w:rsidR="00C636B4" w:rsidRDefault="00ED3A33" w:rsidP="00C636B4">
      <w:pPr>
        <w:pStyle w:val="ListParagraph"/>
        <w:numPr>
          <w:ilvl w:val="1"/>
          <w:numId w:val="9"/>
        </w:numPr>
      </w:pPr>
      <w:r>
        <w:t>YouTube</w:t>
      </w:r>
    </w:p>
    <w:p w14:paraId="2863776B" w14:textId="709719BF" w:rsidR="00ED3A33" w:rsidRDefault="00ED3A33" w:rsidP="00C636B4">
      <w:pPr>
        <w:pStyle w:val="ListParagraph"/>
        <w:numPr>
          <w:ilvl w:val="1"/>
          <w:numId w:val="9"/>
        </w:numPr>
      </w:pPr>
      <w:r>
        <w:t>Another social media platform such as Facebook or Instagram</w:t>
      </w:r>
    </w:p>
    <w:p w14:paraId="6FC3A394" w14:textId="4E1DCB2F" w:rsidR="0019153A" w:rsidRDefault="0019153A" w:rsidP="00C636B4">
      <w:pPr>
        <w:pStyle w:val="ListParagraph"/>
        <w:numPr>
          <w:ilvl w:val="1"/>
          <w:numId w:val="9"/>
        </w:numPr>
      </w:pPr>
      <w:r>
        <w:t>A website CMS editor</w:t>
      </w:r>
    </w:p>
    <w:p w14:paraId="348BE3AB" w14:textId="2122E2A5" w:rsidR="00C636B4" w:rsidRDefault="001A3B64" w:rsidP="00847CD2">
      <w:pPr>
        <w:pStyle w:val="ListParagraph"/>
        <w:numPr>
          <w:ilvl w:val="0"/>
          <w:numId w:val="9"/>
        </w:numPr>
      </w:pPr>
      <w:r>
        <w:t>Working in</w:t>
      </w:r>
      <w:r w:rsidR="002C132A">
        <w:t xml:space="preserve"> the IP sector</w:t>
      </w:r>
    </w:p>
    <w:p w14:paraId="01D0E8D3" w14:textId="5A6AB562" w:rsidR="001A3B64" w:rsidRDefault="001A3B64" w:rsidP="00847CD2">
      <w:pPr>
        <w:pStyle w:val="ListParagraph"/>
        <w:numPr>
          <w:ilvl w:val="0"/>
          <w:numId w:val="9"/>
        </w:numPr>
      </w:pPr>
      <w:r>
        <w:t>Working with volunteers</w:t>
      </w:r>
    </w:p>
    <w:p w14:paraId="4ABD45F2" w14:textId="23CF47FC" w:rsidR="00756C8B" w:rsidRDefault="00947E97" w:rsidP="00847CD2">
      <w:pPr>
        <w:pStyle w:val="ListParagraph"/>
        <w:numPr>
          <w:ilvl w:val="0"/>
          <w:numId w:val="9"/>
        </w:numPr>
      </w:pPr>
      <w:r>
        <w:t>Marketing or public relations</w:t>
      </w:r>
    </w:p>
    <w:p w14:paraId="6209417F" w14:textId="41051B22" w:rsidR="00203782" w:rsidRDefault="00203782" w:rsidP="00847CD2">
      <w:pPr>
        <w:pStyle w:val="ListParagraph"/>
        <w:numPr>
          <w:ilvl w:val="0"/>
          <w:numId w:val="9"/>
        </w:numPr>
      </w:pPr>
      <w:r>
        <w:t>Taking the initiative in contributing ideas and actions to team projects</w:t>
      </w:r>
    </w:p>
    <w:p w14:paraId="19694D29" w14:textId="77777777" w:rsidR="0014172B" w:rsidRDefault="0014172B" w:rsidP="00D0793E"/>
    <w:p w14:paraId="3EE21D92" w14:textId="236611B9" w:rsidR="00A36E8E" w:rsidRDefault="00A36E8E"/>
    <w:sectPr w:rsidR="00A36E8E" w:rsidSect="00245266">
      <w:headerReference w:type="default" r:id="rId15"/>
      <w:footerReference w:type="default" r:id="rId16"/>
      <w:footerReference w:type="first" r:id="rId17"/>
      <w:pgSz w:w="11906" w:h="16838"/>
      <w:pgMar w:top="1135"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8CAD" w14:textId="77777777" w:rsidR="004264E2" w:rsidRDefault="004264E2" w:rsidP="00B91976">
      <w:pPr>
        <w:spacing w:after="0" w:line="240" w:lineRule="auto"/>
      </w:pPr>
      <w:r>
        <w:separator/>
      </w:r>
    </w:p>
  </w:endnote>
  <w:endnote w:type="continuationSeparator" w:id="0">
    <w:p w14:paraId="41505E7E" w14:textId="77777777" w:rsidR="004264E2" w:rsidRDefault="004264E2"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218A" w14:textId="77777777" w:rsidR="00B91976" w:rsidRDefault="00B91976">
    <w:pPr>
      <w:pStyle w:val="Footer"/>
      <w:rPr>
        <w:sz w:val="18"/>
        <w:szCs w:val="18"/>
      </w:rPr>
    </w:pPr>
  </w:p>
  <w:p w14:paraId="2A23B0F5" w14:textId="77777777" w:rsidR="00660877" w:rsidRDefault="00660877">
    <w:pPr>
      <w:pStyle w:val="Footer"/>
      <w:rPr>
        <w:sz w:val="18"/>
        <w:szCs w:val="18"/>
      </w:rPr>
    </w:pPr>
  </w:p>
  <w:p w14:paraId="36486A5E" w14:textId="77777777" w:rsidR="00684125" w:rsidRPr="00B91976" w:rsidRDefault="00684125">
    <w:pPr>
      <w:pStyle w:val="Footer"/>
      <w:rPr>
        <w:sz w:val="18"/>
        <w:szCs w:val="18"/>
      </w:rPr>
    </w:pPr>
  </w:p>
  <w:p w14:paraId="132556F1" w14:textId="409ECE6B" w:rsidR="00B91976" w:rsidRPr="00B91976" w:rsidRDefault="009818F4" w:rsidP="00A44E08">
    <w:pPr>
      <w:pStyle w:val="Footer"/>
      <w:rPr>
        <w:sz w:val="18"/>
        <w:szCs w:val="18"/>
      </w:rPr>
    </w:pPr>
    <w:r w:rsidRPr="00514175">
      <w:rPr>
        <w:sz w:val="18"/>
        <w:szCs w:val="18"/>
      </w:rPr>
      <w:t>IP Inclusive</w:t>
    </w:r>
    <w:r>
      <w:rPr>
        <w:sz w:val="18"/>
        <w:szCs w:val="18"/>
      </w:rPr>
      <w:t xml:space="preserve"> administrative </w:t>
    </w:r>
    <w:r w:rsidR="009B1AC3">
      <w:rPr>
        <w:sz w:val="18"/>
        <w:szCs w:val="18"/>
      </w:rPr>
      <w:t xml:space="preserve">assistant </w:t>
    </w:r>
    <w:r>
      <w:rPr>
        <w:sz w:val="18"/>
        <w:szCs w:val="18"/>
      </w:rPr>
      <w:t>role</w:t>
    </w:r>
    <w:r>
      <w:rPr>
        <w:sz w:val="18"/>
        <w:szCs w:val="18"/>
      </w:rPr>
      <w:br/>
    </w:r>
    <w:r w:rsidR="00631DF9">
      <w:rPr>
        <w:sz w:val="18"/>
        <w:szCs w:val="18"/>
      </w:rPr>
      <w:t>S</w:t>
    </w:r>
    <w:r>
      <w:rPr>
        <w:sz w:val="18"/>
        <w:szCs w:val="18"/>
      </w:rPr>
      <w:t xml:space="preserve">pecification </w:t>
    </w:r>
    <w:r w:rsidR="00F40022">
      <w:rPr>
        <w:sz w:val="18"/>
        <w:szCs w:val="18"/>
      </w:rPr>
      <w:t>14</w:t>
    </w:r>
    <w:r w:rsidR="00C514F3">
      <w:rPr>
        <w:sz w:val="18"/>
        <w:szCs w:val="18"/>
      </w:rPr>
      <w:t>.2</w:t>
    </w:r>
    <w:r w:rsidR="00C51C19">
      <w:rPr>
        <w:sz w:val="18"/>
        <w:szCs w:val="18"/>
      </w:rPr>
      <w:t>.22</w:t>
    </w:r>
    <w:r w:rsidR="00A521CA">
      <w:rPr>
        <w:sz w:val="18"/>
        <w:szCs w:val="18"/>
      </w:rPr>
      <w:tab/>
    </w:r>
    <w:r w:rsidR="00B91976" w:rsidRPr="00B91976">
      <w:rPr>
        <w:sz w:val="18"/>
        <w:szCs w:val="18"/>
      </w:rPr>
      <w:tab/>
    </w:r>
    <w:r w:rsidR="00B91976" w:rsidRPr="00B91976">
      <w:rPr>
        <w:sz w:val="18"/>
        <w:szCs w:val="18"/>
      </w:rPr>
      <w:fldChar w:fldCharType="begin"/>
    </w:r>
    <w:r w:rsidR="00B91976" w:rsidRPr="00B91976">
      <w:rPr>
        <w:sz w:val="18"/>
        <w:szCs w:val="18"/>
      </w:rPr>
      <w:instrText xml:space="preserve"> PAGE   \* MERGEFORMAT </w:instrText>
    </w:r>
    <w:r w:rsidR="00B91976" w:rsidRPr="00B91976">
      <w:rPr>
        <w:sz w:val="18"/>
        <w:szCs w:val="18"/>
      </w:rPr>
      <w:fldChar w:fldCharType="separate"/>
    </w:r>
    <w:r w:rsidR="00FB1D40">
      <w:rPr>
        <w:noProof/>
        <w:sz w:val="18"/>
        <w:szCs w:val="18"/>
      </w:rPr>
      <w:t>4</w:t>
    </w:r>
    <w:r w:rsidR="00B91976" w:rsidRPr="00B9197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82FC" w14:textId="77777777" w:rsidR="00F04D87" w:rsidRDefault="00F04D87" w:rsidP="00F04D87">
    <w:pPr>
      <w:pStyle w:val="Footer"/>
      <w:rPr>
        <w:sz w:val="18"/>
        <w:szCs w:val="18"/>
      </w:rPr>
    </w:pPr>
  </w:p>
  <w:p w14:paraId="1FE00458" w14:textId="77777777" w:rsidR="00F04D87" w:rsidRDefault="00F04D87" w:rsidP="00F04D87">
    <w:pPr>
      <w:pStyle w:val="Footer"/>
      <w:rPr>
        <w:sz w:val="18"/>
        <w:szCs w:val="18"/>
      </w:rPr>
    </w:pPr>
  </w:p>
  <w:p w14:paraId="7013751D" w14:textId="77777777" w:rsidR="00F04D87" w:rsidRPr="00B91976" w:rsidRDefault="00F04D87" w:rsidP="00F04D87">
    <w:pPr>
      <w:pStyle w:val="Footer"/>
      <w:rPr>
        <w:sz w:val="18"/>
        <w:szCs w:val="18"/>
      </w:rPr>
    </w:pPr>
  </w:p>
  <w:p w14:paraId="3580CEE0" w14:textId="430A8584" w:rsidR="00F04D87" w:rsidRPr="00F04D87" w:rsidRDefault="00B92820">
    <w:pPr>
      <w:pStyle w:val="Footer"/>
      <w:rPr>
        <w:sz w:val="18"/>
        <w:szCs w:val="18"/>
      </w:rPr>
    </w:pPr>
    <w:r w:rsidRPr="00514175">
      <w:rPr>
        <w:sz w:val="18"/>
        <w:szCs w:val="18"/>
      </w:rPr>
      <w:t>IP Inclusive</w:t>
    </w:r>
    <w:r>
      <w:rPr>
        <w:sz w:val="18"/>
        <w:szCs w:val="18"/>
      </w:rPr>
      <w:t xml:space="preserve"> </w:t>
    </w:r>
    <w:r w:rsidR="006F2D70">
      <w:rPr>
        <w:sz w:val="18"/>
        <w:szCs w:val="18"/>
      </w:rPr>
      <w:t xml:space="preserve">administrative </w:t>
    </w:r>
    <w:r w:rsidR="009B1AC3">
      <w:rPr>
        <w:sz w:val="18"/>
        <w:szCs w:val="18"/>
      </w:rPr>
      <w:t xml:space="preserve">assistant </w:t>
    </w:r>
    <w:r w:rsidR="006F2D70">
      <w:rPr>
        <w:sz w:val="18"/>
        <w:szCs w:val="18"/>
      </w:rPr>
      <w:t>role</w:t>
    </w:r>
    <w:r w:rsidR="00990459">
      <w:rPr>
        <w:sz w:val="18"/>
        <w:szCs w:val="18"/>
      </w:rPr>
      <w:br/>
    </w:r>
    <w:r w:rsidR="00631DF9">
      <w:rPr>
        <w:sz w:val="18"/>
        <w:szCs w:val="18"/>
      </w:rPr>
      <w:t>S</w:t>
    </w:r>
    <w:r w:rsidR="009818F4">
      <w:rPr>
        <w:sz w:val="18"/>
        <w:szCs w:val="18"/>
      </w:rPr>
      <w:t>pecification</w:t>
    </w:r>
    <w:r w:rsidR="006F2D70">
      <w:rPr>
        <w:sz w:val="18"/>
        <w:szCs w:val="18"/>
      </w:rPr>
      <w:t xml:space="preserve"> </w:t>
    </w:r>
    <w:r w:rsidR="00F40022">
      <w:rPr>
        <w:sz w:val="18"/>
        <w:szCs w:val="18"/>
      </w:rPr>
      <w:t>14</w:t>
    </w:r>
    <w:r w:rsidR="00C514F3">
      <w:rPr>
        <w:sz w:val="18"/>
        <w:szCs w:val="18"/>
      </w:rPr>
      <w:t>.2</w:t>
    </w:r>
    <w:r w:rsidR="00C51C19">
      <w:rPr>
        <w:sz w:val="18"/>
        <w:szCs w:val="18"/>
      </w:rPr>
      <w:t>.22</w:t>
    </w:r>
    <w:r w:rsidR="00A521CA">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FB1D40">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12C0" w14:textId="77777777" w:rsidR="004264E2" w:rsidRDefault="004264E2" w:rsidP="00B91976">
      <w:pPr>
        <w:spacing w:after="0" w:line="240" w:lineRule="auto"/>
      </w:pPr>
      <w:r>
        <w:separator/>
      </w:r>
    </w:p>
  </w:footnote>
  <w:footnote w:type="continuationSeparator" w:id="0">
    <w:p w14:paraId="4027DD0D" w14:textId="77777777" w:rsidR="004264E2" w:rsidRDefault="004264E2" w:rsidP="00B91976">
      <w:pPr>
        <w:spacing w:after="0" w:line="240" w:lineRule="auto"/>
      </w:pPr>
      <w:r>
        <w:continuationSeparator/>
      </w:r>
    </w:p>
  </w:footnote>
  <w:footnote w:id="1">
    <w:p w14:paraId="7A89D84A" w14:textId="47B0CA15" w:rsidR="00D45618" w:rsidRPr="00D45618" w:rsidRDefault="00D45618">
      <w:pPr>
        <w:pStyle w:val="FootnoteText"/>
        <w:rPr>
          <w:lang w:val="en-US"/>
        </w:rPr>
      </w:pPr>
      <w:r>
        <w:rPr>
          <w:rStyle w:val="FootnoteReference"/>
        </w:rPr>
        <w:footnoteRef/>
      </w:r>
      <w:r>
        <w:t xml:space="preserve"> </w:t>
      </w:r>
      <w:r>
        <w:rPr>
          <w:lang w:val="en-US"/>
        </w:rPr>
        <w:t xml:space="preserve">See </w:t>
      </w:r>
      <w:hyperlink r:id="rId1" w:history="1">
        <w:r w:rsidR="008E550A" w:rsidRPr="001318C1">
          <w:rPr>
            <w:rStyle w:val="Hyperlink"/>
            <w:lang w:val="en-US"/>
          </w:rPr>
          <w:t>https://ipinclusive.org.uk/wp-content/uploads/2021/10/211013-ip-inclusive-volunteers-code-of-conduct.pdf</w:t>
        </w:r>
      </w:hyperlink>
      <w:r w:rsidR="008E550A">
        <w:rPr>
          <w:lang w:val="en-US"/>
        </w:rPr>
        <w:t xml:space="preserve"> </w:t>
      </w:r>
    </w:p>
  </w:footnote>
  <w:footnote w:id="2">
    <w:p w14:paraId="632F7843" w14:textId="77777777" w:rsidR="009D2BA5" w:rsidRPr="001158D0" w:rsidRDefault="009D2BA5" w:rsidP="009D2BA5">
      <w:pPr>
        <w:pStyle w:val="FootnoteText"/>
        <w:rPr>
          <w:lang w:val="en-US"/>
        </w:rPr>
      </w:pPr>
      <w:r>
        <w:rPr>
          <w:rStyle w:val="FootnoteReference"/>
        </w:rPr>
        <w:footnoteRef/>
      </w:r>
      <w:r>
        <w:t xml:space="preserve"> </w:t>
      </w:r>
      <w:r>
        <w:rPr>
          <w:lang w:val="en-US"/>
        </w:rPr>
        <w:t xml:space="preserve">To </w:t>
      </w:r>
      <w:r w:rsidRPr="00AF4A1E">
        <w:rPr>
          <w:lang w:val="en-US"/>
        </w:rPr>
        <w:t>promote and improve equality, diversity, inclusivity and wellbeing in the UK’s IP (Intellectual Property) professions</w:t>
      </w:r>
      <w:r>
        <w:rPr>
          <w:lang w:val="en-US"/>
        </w:rPr>
        <w:t xml:space="preserve">, acting </w:t>
      </w:r>
      <w:r w:rsidRPr="00AF4A1E">
        <w:rPr>
          <w:lang w:val="en-US"/>
        </w:rPr>
        <w:t xml:space="preserve">for the benefit of the community of UK-based IP professionals and those they work with, and also of those wishing to join that community.  </w:t>
      </w:r>
    </w:p>
  </w:footnote>
  <w:footnote w:id="3">
    <w:p w14:paraId="2F2591D6" w14:textId="77777777" w:rsidR="009D2BA5" w:rsidRPr="00AE359F" w:rsidRDefault="009D2BA5" w:rsidP="009D2BA5">
      <w:pPr>
        <w:pStyle w:val="FootnoteText"/>
        <w:rPr>
          <w:lang w:val="en-US"/>
        </w:rPr>
      </w:pPr>
      <w:r>
        <w:rPr>
          <w:rStyle w:val="FootnoteReference"/>
        </w:rPr>
        <w:footnoteRef/>
      </w:r>
      <w:r>
        <w:t xml:space="preserve"> </w:t>
      </w:r>
      <w:r>
        <w:rPr>
          <w:lang w:val="en-US"/>
        </w:rPr>
        <w:t xml:space="preserve">See </w:t>
      </w:r>
      <w:hyperlink r:id="rId2" w:history="1">
        <w:r w:rsidRPr="005C45D7">
          <w:rPr>
            <w:rStyle w:val="Hyperlink"/>
            <w:lang w:val="en-US"/>
          </w:rPr>
          <w:t>https://ipinclusive.org.uk/community/ip-ability/</w:t>
        </w:r>
      </w:hyperlink>
      <w:r>
        <w:rPr>
          <w:lang w:val="en-US"/>
        </w:rPr>
        <w:t xml:space="preserve"> </w:t>
      </w:r>
    </w:p>
  </w:footnote>
  <w:footnote w:id="4">
    <w:p w14:paraId="4F587D02" w14:textId="77777777" w:rsidR="009D2BA5" w:rsidRPr="00F2252B" w:rsidRDefault="009D2BA5" w:rsidP="009D2BA5">
      <w:pPr>
        <w:pStyle w:val="FootnoteText"/>
        <w:rPr>
          <w:lang w:val="en-US"/>
        </w:rPr>
      </w:pPr>
      <w:r>
        <w:rPr>
          <w:rStyle w:val="FootnoteReference"/>
        </w:rPr>
        <w:footnoteRef/>
      </w:r>
      <w:r>
        <w:t xml:space="preserve"> </w:t>
      </w:r>
      <w:r>
        <w:rPr>
          <w:lang w:val="en-US"/>
        </w:rPr>
        <w:t xml:space="preserve">See </w:t>
      </w:r>
      <w:hyperlink r:id="rId3" w:history="1">
        <w:r w:rsidRPr="005C45D7">
          <w:rPr>
            <w:rStyle w:val="Hyperlink"/>
            <w:lang w:val="en-US"/>
          </w:rPr>
          <w:t>https://ipinclusive.org.uk/community/</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6293" w14:textId="77777777" w:rsidR="00F04D87" w:rsidRDefault="00F04D87" w:rsidP="00F04D87">
    <w:pPr>
      <w:pStyle w:val="Header"/>
      <w:jc w:val="right"/>
    </w:pPr>
    <w:r>
      <w:rPr>
        <w:noProof/>
        <w:lang w:eastAsia="en-GB"/>
      </w:rPr>
      <w:drawing>
        <wp:inline distT="0" distB="0" distL="0" distR="0" wp14:anchorId="5CE78AAC" wp14:editId="39BFC0E7">
          <wp:extent cx="931247"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50D36E94" w14:textId="77777777" w:rsidR="00F04D87" w:rsidRDefault="00F04D87" w:rsidP="00F04D87">
    <w:pPr>
      <w:pStyle w:val="Header"/>
      <w:jc w:val="right"/>
    </w:pPr>
  </w:p>
  <w:p w14:paraId="5A46010D" w14:textId="77777777" w:rsidR="00F04D87" w:rsidRDefault="00F04D87"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1D6"/>
    <w:multiLevelType w:val="hybridMultilevel"/>
    <w:tmpl w:val="5BE6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5DD"/>
    <w:multiLevelType w:val="hybridMultilevel"/>
    <w:tmpl w:val="05E2E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B0FE0"/>
    <w:multiLevelType w:val="hybridMultilevel"/>
    <w:tmpl w:val="6A104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40EC0"/>
    <w:multiLevelType w:val="hybridMultilevel"/>
    <w:tmpl w:val="FF90C3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112377"/>
    <w:multiLevelType w:val="hybridMultilevel"/>
    <w:tmpl w:val="6AEE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73BF1"/>
    <w:multiLevelType w:val="hybridMultilevel"/>
    <w:tmpl w:val="790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F6CC5"/>
    <w:multiLevelType w:val="hybridMultilevel"/>
    <w:tmpl w:val="291EA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21644"/>
    <w:multiLevelType w:val="hybridMultilevel"/>
    <w:tmpl w:val="C8AA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920F6"/>
    <w:multiLevelType w:val="hybridMultilevel"/>
    <w:tmpl w:val="505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44E8B"/>
    <w:multiLevelType w:val="hybridMultilevel"/>
    <w:tmpl w:val="D3DC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81897"/>
    <w:multiLevelType w:val="hybridMultilevel"/>
    <w:tmpl w:val="33C4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45B34"/>
    <w:multiLevelType w:val="hybridMultilevel"/>
    <w:tmpl w:val="566E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71307C"/>
    <w:multiLevelType w:val="hybridMultilevel"/>
    <w:tmpl w:val="7B1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D44F3"/>
    <w:multiLevelType w:val="hybridMultilevel"/>
    <w:tmpl w:val="9CC6D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801B4"/>
    <w:multiLevelType w:val="hybridMultilevel"/>
    <w:tmpl w:val="F1D4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14"/>
  </w:num>
  <w:num w:numId="5">
    <w:abstractNumId w:val="4"/>
  </w:num>
  <w:num w:numId="6">
    <w:abstractNumId w:val="9"/>
  </w:num>
  <w:num w:numId="7">
    <w:abstractNumId w:val="10"/>
  </w:num>
  <w:num w:numId="8">
    <w:abstractNumId w:val="8"/>
  </w:num>
  <w:num w:numId="9">
    <w:abstractNumId w:val="1"/>
  </w:num>
  <w:num w:numId="10">
    <w:abstractNumId w:val="2"/>
  </w:num>
  <w:num w:numId="11">
    <w:abstractNumId w:val="7"/>
  </w:num>
  <w:num w:numId="12">
    <w:abstractNumId w:val="3"/>
  </w:num>
  <w:num w:numId="13">
    <w:abstractNumId w:val="12"/>
  </w:num>
  <w:num w:numId="14">
    <w:abstractNumId w:val="5"/>
  </w:num>
  <w:num w:numId="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68B"/>
    <w:rsid w:val="00000DEB"/>
    <w:rsid w:val="00001181"/>
    <w:rsid w:val="0000170A"/>
    <w:rsid w:val="00002B82"/>
    <w:rsid w:val="00004EA1"/>
    <w:rsid w:val="0000637F"/>
    <w:rsid w:val="000113CE"/>
    <w:rsid w:val="00012AB0"/>
    <w:rsid w:val="000131FA"/>
    <w:rsid w:val="00014F4E"/>
    <w:rsid w:val="000153C7"/>
    <w:rsid w:val="00016560"/>
    <w:rsid w:val="000167B1"/>
    <w:rsid w:val="000168F3"/>
    <w:rsid w:val="0002081D"/>
    <w:rsid w:val="000214A9"/>
    <w:rsid w:val="00021724"/>
    <w:rsid w:val="00022831"/>
    <w:rsid w:val="00023A9D"/>
    <w:rsid w:val="0002444F"/>
    <w:rsid w:val="00024908"/>
    <w:rsid w:val="00025430"/>
    <w:rsid w:val="00025A06"/>
    <w:rsid w:val="00027C47"/>
    <w:rsid w:val="000304A9"/>
    <w:rsid w:val="00030719"/>
    <w:rsid w:val="00030AF4"/>
    <w:rsid w:val="000326AF"/>
    <w:rsid w:val="00033B9A"/>
    <w:rsid w:val="000355CC"/>
    <w:rsid w:val="00036F5F"/>
    <w:rsid w:val="00037335"/>
    <w:rsid w:val="00037A0E"/>
    <w:rsid w:val="00041D32"/>
    <w:rsid w:val="0004207B"/>
    <w:rsid w:val="0004311E"/>
    <w:rsid w:val="00043A67"/>
    <w:rsid w:val="00044052"/>
    <w:rsid w:val="00053A86"/>
    <w:rsid w:val="000547F6"/>
    <w:rsid w:val="00056C93"/>
    <w:rsid w:val="000571E8"/>
    <w:rsid w:val="000578E8"/>
    <w:rsid w:val="00057FA4"/>
    <w:rsid w:val="00060FA1"/>
    <w:rsid w:val="000623EC"/>
    <w:rsid w:val="00062F40"/>
    <w:rsid w:val="000632FD"/>
    <w:rsid w:val="000633FE"/>
    <w:rsid w:val="000642B4"/>
    <w:rsid w:val="00064A6D"/>
    <w:rsid w:val="000654ED"/>
    <w:rsid w:val="000657CD"/>
    <w:rsid w:val="00065C6F"/>
    <w:rsid w:val="00066A35"/>
    <w:rsid w:val="00066E0F"/>
    <w:rsid w:val="000674A9"/>
    <w:rsid w:val="00070965"/>
    <w:rsid w:val="00070EE6"/>
    <w:rsid w:val="00074702"/>
    <w:rsid w:val="00074E02"/>
    <w:rsid w:val="000757E7"/>
    <w:rsid w:val="00075ED3"/>
    <w:rsid w:val="00077E6F"/>
    <w:rsid w:val="000806D5"/>
    <w:rsid w:val="00081F50"/>
    <w:rsid w:val="0008298A"/>
    <w:rsid w:val="000829D7"/>
    <w:rsid w:val="00082B88"/>
    <w:rsid w:val="00082CAD"/>
    <w:rsid w:val="00083417"/>
    <w:rsid w:val="00083631"/>
    <w:rsid w:val="00084667"/>
    <w:rsid w:val="00084A3E"/>
    <w:rsid w:val="00084B62"/>
    <w:rsid w:val="000873BB"/>
    <w:rsid w:val="0009123E"/>
    <w:rsid w:val="000913A5"/>
    <w:rsid w:val="00092B1C"/>
    <w:rsid w:val="00092C64"/>
    <w:rsid w:val="00094CBA"/>
    <w:rsid w:val="000957D6"/>
    <w:rsid w:val="0009650A"/>
    <w:rsid w:val="00096E6E"/>
    <w:rsid w:val="000A0B0B"/>
    <w:rsid w:val="000A17D3"/>
    <w:rsid w:val="000A1C59"/>
    <w:rsid w:val="000A2440"/>
    <w:rsid w:val="000A4ED5"/>
    <w:rsid w:val="000A67E6"/>
    <w:rsid w:val="000A74E0"/>
    <w:rsid w:val="000B02BA"/>
    <w:rsid w:val="000B1935"/>
    <w:rsid w:val="000B23B9"/>
    <w:rsid w:val="000B2912"/>
    <w:rsid w:val="000B2A9E"/>
    <w:rsid w:val="000B4F56"/>
    <w:rsid w:val="000B503F"/>
    <w:rsid w:val="000B75F1"/>
    <w:rsid w:val="000C44F9"/>
    <w:rsid w:val="000D09D3"/>
    <w:rsid w:val="000D1588"/>
    <w:rsid w:val="000D2D5D"/>
    <w:rsid w:val="000D34CB"/>
    <w:rsid w:val="000D35A2"/>
    <w:rsid w:val="000D3B49"/>
    <w:rsid w:val="000D45BA"/>
    <w:rsid w:val="000D6950"/>
    <w:rsid w:val="000D728B"/>
    <w:rsid w:val="000E0013"/>
    <w:rsid w:val="000E0D48"/>
    <w:rsid w:val="000E1701"/>
    <w:rsid w:val="000E2491"/>
    <w:rsid w:val="000E2C76"/>
    <w:rsid w:val="000E3090"/>
    <w:rsid w:val="000E3922"/>
    <w:rsid w:val="000E4088"/>
    <w:rsid w:val="000E438C"/>
    <w:rsid w:val="000E5DCF"/>
    <w:rsid w:val="000E6F7F"/>
    <w:rsid w:val="000E7526"/>
    <w:rsid w:val="000E7896"/>
    <w:rsid w:val="000E7F5C"/>
    <w:rsid w:val="000F0A6E"/>
    <w:rsid w:val="000F2398"/>
    <w:rsid w:val="000F26C9"/>
    <w:rsid w:val="000F2A8F"/>
    <w:rsid w:val="000F2EA0"/>
    <w:rsid w:val="000F3656"/>
    <w:rsid w:val="000F5BB7"/>
    <w:rsid w:val="00101270"/>
    <w:rsid w:val="00101D2B"/>
    <w:rsid w:val="00102581"/>
    <w:rsid w:val="00103544"/>
    <w:rsid w:val="00103686"/>
    <w:rsid w:val="0010387A"/>
    <w:rsid w:val="00104820"/>
    <w:rsid w:val="0010619D"/>
    <w:rsid w:val="0010638C"/>
    <w:rsid w:val="0010730A"/>
    <w:rsid w:val="00107BE7"/>
    <w:rsid w:val="00107D4A"/>
    <w:rsid w:val="001105C0"/>
    <w:rsid w:val="001108B5"/>
    <w:rsid w:val="001116C6"/>
    <w:rsid w:val="00111DAA"/>
    <w:rsid w:val="001158D0"/>
    <w:rsid w:val="001158D7"/>
    <w:rsid w:val="00115BBE"/>
    <w:rsid w:val="00116038"/>
    <w:rsid w:val="0011719B"/>
    <w:rsid w:val="00117D8A"/>
    <w:rsid w:val="00120F0E"/>
    <w:rsid w:val="00122C1A"/>
    <w:rsid w:val="0012423E"/>
    <w:rsid w:val="00125DD4"/>
    <w:rsid w:val="00126169"/>
    <w:rsid w:val="00126ED0"/>
    <w:rsid w:val="001301C4"/>
    <w:rsid w:val="00130538"/>
    <w:rsid w:val="00130752"/>
    <w:rsid w:val="00131D9E"/>
    <w:rsid w:val="001326B7"/>
    <w:rsid w:val="00132986"/>
    <w:rsid w:val="00133572"/>
    <w:rsid w:val="001340D5"/>
    <w:rsid w:val="001342B5"/>
    <w:rsid w:val="00134EF3"/>
    <w:rsid w:val="00137A59"/>
    <w:rsid w:val="00137F6D"/>
    <w:rsid w:val="0014172B"/>
    <w:rsid w:val="0014307C"/>
    <w:rsid w:val="001431C9"/>
    <w:rsid w:val="0014379E"/>
    <w:rsid w:val="00143A33"/>
    <w:rsid w:val="001447A9"/>
    <w:rsid w:val="00145AF1"/>
    <w:rsid w:val="00146B1D"/>
    <w:rsid w:val="0015232E"/>
    <w:rsid w:val="001527BE"/>
    <w:rsid w:val="001529AC"/>
    <w:rsid w:val="00154242"/>
    <w:rsid w:val="00154F0D"/>
    <w:rsid w:val="00155D4F"/>
    <w:rsid w:val="001560E8"/>
    <w:rsid w:val="00156ABD"/>
    <w:rsid w:val="00156AE9"/>
    <w:rsid w:val="0016034C"/>
    <w:rsid w:val="001608E0"/>
    <w:rsid w:val="001609CA"/>
    <w:rsid w:val="00160DB8"/>
    <w:rsid w:val="001616B2"/>
    <w:rsid w:val="00162689"/>
    <w:rsid w:val="001631AC"/>
    <w:rsid w:val="001638F5"/>
    <w:rsid w:val="0016599C"/>
    <w:rsid w:val="001660E4"/>
    <w:rsid w:val="00167359"/>
    <w:rsid w:val="00167CD0"/>
    <w:rsid w:val="001704BB"/>
    <w:rsid w:val="00171329"/>
    <w:rsid w:val="00172C97"/>
    <w:rsid w:val="0017475D"/>
    <w:rsid w:val="001756E1"/>
    <w:rsid w:val="001768EC"/>
    <w:rsid w:val="00176E62"/>
    <w:rsid w:val="00177435"/>
    <w:rsid w:val="00180602"/>
    <w:rsid w:val="001811D7"/>
    <w:rsid w:val="00182E4F"/>
    <w:rsid w:val="00182E7D"/>
    <w:rsid w:val="00183499"/>
    <w:rsid w:val="00183DCD"/>
    <w:rsid w:val="001849D2"/>
    <w:rsid w:val="00185A16"/>
    <w:rsid w:val="00185F5C"/>
    <w:rsid w:val="00185FA0"/>
    <w:rsid w:val="001867C0"/>
    <w:rsid w:val="00187676"/>
    <w:rsid w:val="00187E10"/>
    <w:rsid w:val="001907EA"/>
    <w:rsid w:val="0019153A"/>
    <w:rsid w:val="0019165A"/>
    <w:rsid w:val="00192C8C"/>
    <w:rsid w:val="00192E05"/>
    <w:rsid w:val="001938D4"/>
    <w:rsid w:val="00194CB8"/>
    <w:rsid w:val="001972D1"/>
    <w:rsid w:val="001A3B64"/>
    <w:rsid w:val="001A3D69"/>
    <w:rsid w:val="001A40D9"/>
    <w:rsid w:val="001A4BE5"/>
    <w:rsid w:val="001A64EE"/>
    <w:rsid w:val="001A65EE"/>
    <w:rsid w:val="001A7AA7"/>
    <w:rsid w:val="001A7D86"/>
    <w:rsid w:val="001B0643"/>
    <w:rsid w:val="001B081F"/>
    <w:rsid w:val="001B1850"/>
    <w:rsid w:val="001B4918"/>
    <w:rsid w:val="001B61A0"/>
    <w:rsid w:val="001B6A7A"/>
    <w:rsid w:val="001B70AB"/>
    <w:rsid w:val="001C3237"/>
    <w:rsid w:val="001C3947"/>
    <w:rsid w:val="001C3CBE"/>
    <w:rsid w:val="001C4065"/>
    <w:rsid w:val="001C4E2B"/>
    <w:rsid w:val="001C514D"/>
    <w:rsid w:val="001C5FF9"/>
    <w:rsid w:val="001C6698"/>
    <w:rsid w:val="001C6820"/>
    <w:rsid w:val="001C6E63"/>
    <w:rsid w:val="001C727A"/>
    <w:rsid w:val="001D277B"/>
    <w:rsid w:val="001D2A61"/>
    <w:rsid w:val="001D3520"/>
    <w:rsid w:val="001D3B09"/>
    <w:rsid w:val="001D4F7F"/>
    <w:rsid w:val="001D4FB2"/>
    <w:rsid w:val="001D50FB"/>
    <w:rsid w:val="001D639F"/>
    <w:rsid w:val="001D7A2D"/>
    <w:rsid w:val="001E10AC"/>
    <w:rsid w:val="001E2200"/>
    <w:rsid w:val="001E2F16"/>
    <w:rsid w:val="001E40DB"/>
    <w:rsid w:val="001E4C35"/>
    <w:rsid w:val="001E6AAA"/>
    <w:rsid w:val="001F0051"/>
    <w:rsid w:val="001F0266"/>
    <w:rsid w:val="001F13B7"/>
    <w:rsid w:val="001F36B4"/>
    <w:rsid w:val="001F3BCD"/>
    <w:rsid w:val="001F6143"/>
    <w:rsid w:val="001F72A9"/>
    <w:rsid w:val="0020006A"/>
    <w:rsid w:val="002003E4"/>
    <w:rsid w:val="00200E49"/>
    <w:rsid w:val="002021C7"/>
    <w:rsid w:val="002027D5"/>
    <w:rsid w:val="00202E83"/>
    <w:rsid w:val="00203124"/>
    <w:rsid w:val="00203782"/>
    <w:rsid w:val="0020439C"/>
    <w:rsid w:val="00204DC1"/>
    <w:rsid w:val="00204F2F"/>
    <w:rsid w:val="00210299"/>
    <w:rsid w:val="0021124C"/>
    <w:rsid w:val="00213115"/>
    <w:rsid w:val="00216828"/>
    <w:rsid w:val="0022070F"/>
    <w:rsid w:val="00220D83"/>
    <w:rsid w:val="00221899"/>
    <w:rsid w:val="002220F1"/>
    <w:rsid w:val="002238BC"/>
    <w:rsid w:val="0022486D"/>
    <w:rsid w:val="002253C8"/>
    <w:rsid w:val="00226E41"/>
    <w:rsid w:val="00226E60"/>
    <w:rsid w:val="00227CA0"/>
    <w:rsid w:val="00230BE3"/>
    <w:rsid w:val="0023182D"/>
    <w:rsid w:val="00231D2B"/>
    <w:rsid w:val="0023273E"/>
    <w:rsid w:val="00233600"/>
    <w:rsid w:val="00235E7C"/>
    <w:rsid w:val="0023694A"/>
    <w:rsid w:val="00237AD5"/>
    <w:rsid w:val="00240724"/>
    <w:rsid w:val="0024256D"/>
    <w:rsid w:val="002448D6"/>
    <w:rsid w:val="00244EF6"/>
    <w:rsid w:val="00245266"/>
    <w:rsid w:val="00246A2A"/>
    <w:rsid w:val="00247580"/>
    <w:rsid w:val="00247D11"/>
    <w:rsid w:val="002503E8"/>
    <w:rsid w:val="002518EB"/>
    <w:rsid w:val="00251F01"/>
    <w:rsid w:val="00253738"/>
    <w:rsid w:val="00256AD1"/>
    <w:rsid w:val="00256C5C"/>
    <w:rsid w:val="00257AA0"/>
    <w:rsid w:val="00260506"/>
    <w:rsid w:val="0026162B"/>
    <w:rsid w:val="00261715"/>
    <w:rsid w:val="00263AF0"/>
    <w:rsid w:val="002645BC"/>
    <w:rsid w:val="00264883"/>
    <w:rsid w:val="00267535"/>
    <w:rsid w:val="00267A41"/>
    <w:rsid w:val="00267E84"/>
    <w:rsid w:val="002719E0"/>
    <w:rsid w:val="002725AB"/>
    <w:rsid w:val="00273111"/>
    <w:rsid w:val="0027507E"/>
    <w:rsid w:val="00275127"/>
    <w:rsid w:val="0027637F"/>
    <w:rsid w:val="00276C87"/>
    <w:rsid w:val="00276FB0"/>
    <w:rsid w:val="00277AD4"/>
    <w:rsid w:val="00280B77"/>
    <w:rsid w:val="00280E5D"/>
    <w:rsid w:val="00280F7C"/>
    <w:rsid w:val="0028174F"/>
    <w:rsid w:val="00281BD9"/>
    <w:rsid w:val="00281C40"/>
    <w:rsid w:val="00282FF4"/>
    <w:rsid w:val="002847D5"/>
    <w:rsid w:val="00284DB4"/>
    <w:rsid w:val="002856E3"/>
    <w:rsid w:val="002869DF"/>
    <w:rsid w:val="002878DC"/>
    <w:rsid w:val="00287BA2"/>
    <w:rsid w:val="00287FF2"/>
    <w:rsid w:val="00291653"/>
    <w:rsid w:val="002919E8"/>
    <w:rsid w:val="0029279A"/>
    <w:rsid w:val="00292C4F"/>
    <w:rsid w:val="00293F9F"/>
    <w:rsid w:val="0029534A"/>
    <w:rsid w:val="002955F2"/>
    <w:rsid w:val="00295753"/>
    <w:rsid w:val="00297684"/>
    <w:rsid w:val="002A0A49"/>
    <w:rsid w:val="002A1480"/>
    <w:rsid w:val="002A20AA"/>
    <w:rsid w:val="002A5548"/>
    <w:rsid w:val="002A55EF"/>
    <w:rsid w:val="002A56CE"/>
    <w:rsid w:val="002A5F2B"/>
    <w:rsid w:val="002B0186"/>
    <w:rsid w:val="002B0DFD"/>
    <w:rsid w:val="002B16C5"/>
    <w:rsid w:val="002B1733"/>
    <w:rsid w:val="002B2240"/>
    <w:rsid w:val="002B2E44"/>
    <w:rsid w:val="002B32BE"/>
    <w:rsid w:val="002B4E88"/>
    <w:rsid w:val="002B6D02"/>
    <w:rsid w:val="002B704E"/>
    <w:rsid w:val="002B7650"/>
    <w:rsid w:val="002C132A"/>
    <w:rsid w:val="002C149E"/>
    <w:rsid w:val="002C16E2"/>
    <w:rsid w:val="002C1D91"/>
    <w:rsid w:val="002C4FB2"/>
    <w:rsid w:val="002C6A02"/>
    <w:rsid w:val="002C7A01"/>
    <w:rsid w:val="002D094B"/>
    <w:rsid w:val="002D0DD8"/>
    <w:rsid w:val="002D1D0B"/>
    <w:rsid w:val="002D25A4"/>
    <w:rsid w:val="002D297B"/>
    <w:rsid w:val="002D2CC6"/>
    <w:rsid w:val="002D5DBF"/>
    <w:rsid w:val="002D5F4A"/>
    <w:rsid w:val="002D6ECD"/>
    <w:rsid w:val="002E179C"/>
    <w:rsid w:val="002E2946"/>
    <w:rsid w:val="002E4135"/>
    <w:rsid w:val="002E6BB7"/>
    <w:rsid w:val="002E7271"/>
    <w:rsid w:val="002F0126"/>
    <w:rsid w:val="002F0F1C"/>
    <w:rsid w:val="002F1AC9"/>
    <w:rsid w:val="002F2D79"/>
    <w:rsid w:val="002F30EB"/>
    <w:rsid w:val="002F5345"/>
    <w:rsid w:val="002F780D"/>
    <w:rsid w:val="002F7CA7"/>
    <w:rsid w:val="002F7EE3"/>
    <w:rsid w:val="00300429"/>
    <w:rsid w:val="003005C6"/>
    <w:rsid w:val="003006E2"/>
    <w:rsid w:val="00301685"/>
    <w:rsid w:val="00301F09"/>
    <w:rsid w:val="00302617"/>
    <w:rsid w:val="003039FE"/>
    <w:rsid w:val="00304105"/>
    <w:rsid w:val="003066A3"/>
    <w:rsid w:val="00307D9E"/>
    <w:rsid w:val="003100E9"/>
    <w:rsid w:val="003109B7"/>
    <w:rsid w:val="003113EA"/>
    <w:rsid w:val="00311C7E"/>
    <w:rsid w:val="003131AB"/>
    <w:rsid w:val="003132C1"/>
    <w:rsid w:val="00314378"/>
    <w:rsid w:val="003147F3"/>
    <w:rsid w:val="0031497F"/>
    <w:rsid w:val="00315877"/>
    <w:rsid w:val="003165E8"/>
    <w:rsid w:val="0032008D"/>
    <w:rsid w:val="003219A2"/>
    <w:rsid w:val="00321AFA"/>
    <w:rsid w:val="003224E0"/>
    <w:rsid w:val="003230E8"/>
    <w:rsid w:val="00324E0E"/>
    <w:rsid w:val="00325151"/>
    <w:rsid w:val="0032541B"/>
    <w:rsid w:val="003270B6"/>
    <w:rsid w:val="0033227E"/>
    <w:rsid w:val="0033297D"/>
    <w:rsid w:val="0033309D"/>
    <w:rsid w:val="00333B3F"/>
    <w:rsid w:val="00334087"/>
    <w:rsid w:val="00334EE5"/>
    <w:rsid w:val="00335BA9"/>
    <w:rsid w:val="00337EC5"/>
    <w:rsid w:val="00340FC1"/>
    <w:rsid w:val="0034182A"/>
    <w:rsid w:val="003421E6"/>
    <w:rsid w:val="0034264C"/>
    <w:rsid w:val="00342742"/>
    <w:rsid w:val="0034332A"/>
    <w:rsid w:val="00343460"/>
    <w:rsid w:val="00343594"/>
    <w:rsid w:val="0034395F"/>
    <w:rsid w:val="00343B24"/>
    <w:rsid w:val="00343C71"/>
    <w:rsid w:val="00347BB7"/>
    <w:rsid w:val="0035084C"/>
    <w:rsid w:val="0035228B"/>
    <w:rsid w:val="003526D6"/>
    <w:rsid w:val="00353338"/>
    <w:rsid w:val="0035469F"/>
    <w:rsid w:val="00356537"/>
    <w:rsid w:val="00360C7D"/>
    <w:rsid w:val="0036277E"/>
    <w:rsid w:val="00364065"/>
    <w:rsid w:val="0036542B"/>
    <w:rsid w:val="003721FE"/>
    <w:rsid w:val="0037355D"/>
    <w:rsid w:val="003736A9"/>
    <w:rsid w:val="00373DC2"/>
    <w:rsid w:val="00374D94"/>
    <w:rsid w:val="00374E20"/>
    <w:rsid w:val="00375966"/>
    <w:rsid w:val="00376094"/>
    <w:rsid w:val="003760C6"/>
    <w:rsid w:val="00376964"/>
    <w:rsid w:val="00380F0A"/>
    <w:rsid w:val="003822D8"/>
    <w:rsid w:val="0038269D"/>
    <w:rsid w:val="00383350"/>
    <w:rsid w:val="00392C88"/>
    <w:rsid w:val="00394A36"/>
    <w:rsid w:val="003956F2"/>
    <w:rsid w:val="00395963"/>
    <w:rsid w:val="00395FBB"/>
    <w:rsid w:val="00396FF5"/>
    <w:rsid w:val="003A002F"/>
    <w:rsid w:val="003A1F59"/>
    <w:rsid w:val="003A52C3"/>
    <w:rsid w:val="003A52FB"/>
    <w:rsid w:val="003A7721"/>
    <w:rsid w:val="003A7CCA"/>
    <w:rsid w:val="003B127F"/>
    <w:rsid w:val="003B191C"/>
    <w:rsid w:val="003B1AE2"/>
    <w:rsid w:val="003B3547"/>
    <w:rsid w:val="003B3674"/>
    <w:rsid w:val="003B4143"/>
    <w:rsid w:val="003B5345"/>
    <w:rsid w:val="003C2373"/>
    <w:rsid w:val="003C2743"/>
    <w:rsid w:val="003C4F41"/>
    <w:rsid w:val="003C51AF"/>
    <w:rsid w:val="003C5418"/>
    <w:rsid w:val="003D087B"/>
    <w:rsid w:val="003D1007"/>
    <w:rsid w:val="003D2283"/>
    <w:rsid w:val="003D3E99"/>
    <w:rsid w:val="003D4BC5"/>
    <w:rsid w:val="003D576A"/>
    <w:rsid w:val="003E0562"/>
    <w:rsid w:val="003E0D25"/>
    <w:rsid w:val="003E1CBE"/>
    <w:rsid w:val="003E200B"/>
    <w:rsid w:val="003E3B1C"/>
    <w:rsid w:val="003E47E6"/>
    <w:rsid w:val="003E4F4C"/>
    <w:rsid w:val="003F0030"/>
    <w:rsid w:val="003F052B"/>
    <w:rsid w:val="003F1708"/>
    <w:rsid w:val="003F2605"/>
    <w:rsid w:val="003F2D2A"/>
    <w:rsid w:val="003F310D"/>
    <w:rsid w:val="003F4208"/>
    <w:rsid w:val="003F64C3"/>
    <w:rsid w:val="003F7682"/>
    <w:rsid w:val="003F7DD4"/>
    <w:rsid w:val="00401AFE"/>
    <w:rsid w:val="0040246C"/>
    <w:rsid w:val="004044CC"/>
    <w:rsid w:val="00404DF2"/>
    <w:rsid w:val="00405E03"/>
    <w:rsid w:val="004068AA"/>
    <w:rsid w:val="004073A8"/>
    <w:rsid w:val="004107B6"/>
    <w:rsid w:val="00410F7D"/>
    <w:rsid w:val="00412F33"/>
    <w:rsid w:val="004131B7"/>
    <w:rsid w:val="0041378A"/>
    <w:rsid w:val="00413C31"/>
    <w:rsid w:val="00413DF1"/>
    <w:rsid w:val="0041478B"/>
    <w:rsid w:val="00414EFC"/>
    <w:rsid w:val="00420741"/>
    <w:rsid w:val="004217F4"/>
    <w:rsid w:val="00421EE0"/>
    <w:rsid w:val="00422F98"/>
    <w:rsid w:val="00425A8A"/>
    <w:rsid w:val="004264E2"/>
    <w:rsid w:val="004278F1"/>
    <w:rsid w:val="004311C9"/>
    <w:rsid w:val="00431691"/>
    <w:rsid w:val="0043250D"/>
    <w:rsid w:val="00432853"/>
    <w:rsid w:val="004334A0"/>
    <w:rsid w:val="00434352"/>
    <w:rsid w:val="0043541B"/>
    <w:rsid w:val="00436818"/>
    <w:rsid w:val="00436D05"/>
    <w:rsid w:val="00437058"/>
    <w:rsid w:val="00437086"/>
    <w:rsid w:val="00442024"/>
    <w:rsid w:val="0044289C"/>
    <w:rsid w:val="0044312B"/>
    <w:rsid w:val="00444168"/>
    <w:rsid w:val="00445744"/>
    <w:rsid w:val="00450662"/>
    <w:rsid w:val="00450D46"/>
    <w:rsid w:val="00452726"/>
    <w:rsid w:val="004527FC"/>
    <w:rsid w:val="00452A37"/>
    <w:rsid w:val="00452F9D"/>
    <w:rsid w:val="004532A7"/>
    <w:rsid w:val="0045447E"/>
    <w:rsid w:val="004552C6"/>
    <w:rsid w:val="00456527"/>
    <w:rsid w:val="00461EEA"/>
    <w:rsid w:val="004644A6"/>
    <w:rsid w:val="00464EC6"/>
    <w:rsid w:val="00467A05"/>
    <w:rsid w:val="00467BD4"/>
    <w:rsid w:val="004729DD"/>
    <w:rsid w:val="004736FF"/>
    <w:rsid w:val="0047442D"/>
    <w:rsid w:val="00474995"/>
    <w:rsid w:val="0047605F"/>
    <w:rsid w:val="0047779F"/>
    <w:rsid w:val="00482497"/>
    <w:rsid w:val="00482A4A"/>
    <w:rsid w:val="00483D30"/>
    <w:rsid w:val="00483E3F"/>
    <w:rsid w:val="00484B51"/>
    <w:rsid w:val="00485A09"/>
    <w:rsid w:val="00485FAF"/>
    <w:rsid w:val="00486F7C"/>
    <w:rsid w:val="00490CC2"/>
    <w:rsid w:val="004924D0"/>
    <w:rsid w:val="004944B0"/>
    <w:rsid w:val="00494E91"/>
    <w:rsid w:val="004952E1"/>
    <w:rsid w:val="004958E1"/>
    <w:rsid w:val="00495D8B"/>
    <w:rsid w:val="00496953"/>
    <w:rsid w:val="00497A46"/>
    <w:rsid w:val="004A0C23"/>
    <w:rsid w:val="004A159F"/>
    <w:rsid w:val="004A1C16"/>
    <w:rsid w:val="004A3DCE"/>
    <w:rsid w:val="004A4EBE"/>
    <w:rsid w:val="004A6879"/>
    <w:rsid w:val="004A7AC7"/>
    <w:rsid w:val="004B18AE"/>
    <w:rsid w:val="004B2721"/>
    <w:rsid w:val="004B3B5A"/>
    <w:rsid w:val="004B3F57"/>
    <w:rsid w:val="004B3F79"/>
    <w:rsid w:val="004B4928"/>
    <w:rsid w:val="004B640F"/>
    <w:rsid w:val="004B6DF7"/>
    <w:rsid w:val="004B74CB"/>
    <w:rsid w:val="004C0C48"/>
    <w:rsid w:val="004C29AB"/>
    <w:rsid w:val="004C32F5"/>
    <w:rsid w:val="004C3F91"/>
    <w:rsid w:val="004C46A6"/>
    <w:rsid w:val="004C59F0"/>
    <w:rsid w:val="004C61ED"/>
    <w:rsid w:val="004D076D"/>
    <w:rsid w:val="004D0A49"/>
    <w:rsid w:val="004D1287"/>
    <w:rsid w:val="004D3CED"/>
    <w:rsid w:val="004D5FA8"/>
    <w:rsid w:val="004D61FA"/>
    <w:rsid w:val="004D6D2D"/>
    <w:rsid w:val="004E00B3"/>
    <w:rsid w:val="004E0786"/>
    <w:rsid w:val="004E14A8"/>
    <w:rsid w:val="004E4EDD"/>
    <w:rsid w:val="004E5080"/>
    <w:rsid w:val="004E5231"/>
    <w:rsid w:val="004E7809"/>
    <w:rsid w:val="004E7D48"/>
    <w:rsid w:val="004F1061"/>
    <w:rsid w:val="004F3A4E"/>
    <w:rsid w:val="004F3EE8"/>
    <w:rsid w:val="004F4316"/>
    <w:rsid w:val="004F4E59"/>
    <w:rsid w:val="004F619C"/>
    <w:rsid w:val="004F6BDC"/>
    <w:rsid w:val="004F70EB"/>
    <w:rsid w:val="0050067B"/>
    <w:rsid w:val="005010BF"/>
    <w:rsid w:val="00501487"/>
    <w:rsid w:val="00501F57"/>
    <w:rsid w:val="0050335C"/>
    <w:rsid w:val="00506D06"/>
    <w:rsid w:val="005073C7"/>
    <w:rsid w:val="00507976"/>
    <w:rsid w:val="00510603"/>
    <w:rsid w:val="00511C4F"/>
    <w:rsid w:val="0051351D"/>
    <w:rsid w:val="005139E7"/>
    <w:rsid w:val="00514175"/>
    <w:rsid w:val="005149A6"/>
    <w:rsid w:val="00516427"/>
    <w:rsid w:val="00517099"/>
    <w:rsid w:val="00517BB5"/>
    <w:rsid w:val="00521237"/>
    <w:rsid w:val="0052305C"/>
    <w:rsid w:val="00523F18"/>
    <w:rsid w:val="0052623B"/>
    <w:rsid w:val="00526461"/>
    <w:rsid w:val="00526552"/>
    <w:rsid w:val="00526785"/>
    <w:rsid w:val="0052783C"/>
    <w:rsid w:val="005321A3"/>
    <w:rsid w:val="00533028"/>
    <w:rsid w:val="005348C6"/>
    <w:rsid w:val="00535533"/>
    <w:rsid w:val="005368E7"/>
    <w:rsid w:val="005379DF"/>
    <w:rsid w:val="00537D15"/>
    <w:rsid w:val="00540287"/>
    <w:rsid w:val="00540B29"/>
    <w:rsid w:val="00540C82"/>
    <w:rsid w:val="00541274"/>
    <w:rsid w:val="005417A9"/>
    <w:rsid w:val="00541B25"/>
    <w:rsid w:val="00541E2E"/>
    <w:rsid w:val="0054278C"/>
    <w:rsid w:val="005437D0"/>
    <w:rsid w:val="00543D26"/>
    <w:rsid w:val="00543D7D"/>
    <w:rsid w:val="0054621B"/>
    <w:rsid w:val="005462C4"/>
    <w:rsid w:val="0054719F"/>
    <w:rsid w:val="00547246"/>
    <w:rsid w:val="00550FDD"/>
    <w:rsid w:val="00551308"/>
    <w:rsid w:val="005546F7"/>
    <w:rsid w:val="005557B5"/>
    <w:rsid w:val="00555855"/>
    <w:rsid w:val="00555F40"/>
    <w:rsid w:val="005565E3"/>
    <w:rsid w:val="0056028A"/>
    <w:rsid w:val="0056137A"/>
    <w:rsid w:val="00562E46"/>
    <w:rsid w:val="005636B3"/>
    <w:rsid w:val="00564010"/>
    <w:rsid w:val="00564B36"/>
    <w:rsid w:val="005660D2"/>
    <w:rsid w:val="0057046C"/>
    <w:rsid w:val="00572118"/>
    <w:rsid w:val="005756D6"/>
    <w:rsid w:val="005758F3"/>
    <w:rsid w:val="00580245"/>
    <w:rsid w:val="0058032B"/>
    <w:rsid w:val="00581C8E"/>
    <w:rsid w:val="005833C2"/>
    <w:rsid w:val="00584F68"/>
    <w:rsid w:val="00584FFB"/>
    <w:rsid w:val="00585A42"/>
    <w:rsid w:val="00585B75"/>
    <w:rsid w:val="00585DAC"/>
    <w:rsid w:val="00587CA3"/>
    <w:rsid w:val="00587F52"/>
    <w:rsid w:val="00590FCB"/>
    <w:rsid w:val="00591C1E"/>
    <w:rsid w:val="00593973"/>
    <w:rsid w:val="00593A0C"/>
    <w:rsid w:val="00593B7C"/>
    <w:rsid w:val="00594BC7"/>
    <w:rsid w:val="00595154"/>
    <w:rsid w:val="0059780D"/>
    <w:rsid w:val="005A4761"/>
    <w:rsid w:val="005A77C7"/>
    <w:rsid w:val="005B0E17"/>
    <w:rsid w:val="005B0F5F"/>
    <w:rsid w:val="005B175E"/>
    <w:rsid w:val="005B1A5A"/>
    <w:rsid w:val="005B1F7D"/>
    <w:rsid w:val="005B2D24"/>
    <w:rsid w:val="005B41A8"/>
    <w:rsid w:val="005B56BB"/>
    <w:rsid w:val="005B6000"/>
    <w:rsid w:val="005B7AD7"/>
    <w:rsid w:val="005B7C8D"/>
    <w:rsid w:val="005C48D4"/>
    <w:rsid w:val="005C525A"/>
    <w:rsid w:val="005C7213"/>
    <w:rsid w:val="005D0C8A"/>
    <w:rsid w:val="005D21F9"/>
    <w:rsid w:val="005D27CE"/>
    <w:rsid w:val="005D2CA1"/>
    <w:rsid w:val="005D3752"/>
    <w:rsid w:val="005D4E35"/>
    <w:rsid w:val="005E2A4B"/>
    <w:rsid w:val="005E347B"/>
    <w:rsid w:val="005E34CE"/>
    <w:rsid w:val="005E5274"/>
    <w:rsid w:val="005E5DDC"/>
    <w:rsid w:val="005E66E6"/>
    <w:rsid w:val="005F3020"/>
    <w:rsid w:val="005F4481"/>
    <w:rsid w:val="005F4E7B"/>
    <w:rsid w:val="005F6673"/>
    <w:rsid w:val="005F6EB5"/>
    <w:rsid w:val="005F7456"/>
    <w:rsid w:val="005F7627"/>
    <w:rsid w:val="005F77D2"/>
    <w:rsid w:val="006035BC"/>
    <w:rsid w:val="00604731"/>
    <w:rsid w:val="00604B4F"/>
    <w:rsid w:val="00606643"/>
    <w:rsid w:val="00606B19"/>
    <w:rsid w:val="006072D3"/>
    <w:rsid w:val="0061046A"/>
    <w:rsid w:val="00611E06"/>
    <w:rsid w:val="00613487"/>
    <w:rsid w:val="00613590"/>
    <w:rsid w:val="006135A3"/>
    <w:rsid w:val="00615FEC"/>
    <w:rsid w:val="00617106"/>
    <w:rsid w:val="00617BD1"/>
    <w:rsid w:val="0062139D"/>
    <w:rsid w:val="00621CC6"/>
    <w:rsid w:val="00622343"/>
    <w:rsid w:val="00622407"/>
    <w:rsid w:val="006226D1"/>
    <w:rsid w:val="00622C99"/>
    <w:rsid w:val="00622F6C"/>
    <w:rsid w:val="00624A46"/>
    <w:rsid w:val="006257D0"/>
    <w:rsid w:val="00625DBE"/>
    <w:rsid w:val="006273E2"/>
    <w:rsid w:val="00627BB7"/>
    <w:rsid w:val="00630061"/>
    <w:rsid w:val="00630842"/>
    <w:rsid w:val="00630E30"/>
    <w:rsid w:val="0063133E"/>
    <w:rsid w:val="00631DF9"/>
    <w:rsid w:val="006326D4"/>
    <w:rsid w:val="00632E3F"/>
    <w:rsid w:val="00633AB7"/>
    <w:rsid w:val="0063445A"/>
    <w:rsid w:val="00635532"/>
    <w:rsid w:val="006363C9"/>
    <w:rsid w:val="00636C6E"/>
    <w:rsid w:val="006375FA"/>
    <w:rsid w:val="00640293"/>
    <w:rsid w:val="0064084B"/>
    <w:rsid w:val="00642DBB"/>
    <w:rsid w:val="0064614B"/>
    <w:rsid w:val="006464E3"/>
    <w:rsid w:val="00647760"/>
    <w:rsid w:val="00647DD6"/>
    <w:rsid w:val="006503D8"/>
    <w:rsid w:val="00654DB9"/>
    <w:rsid w:val="00654E70"/>
    <w:rsid w:val="00655766"/>
    <w:rsid w:val="00656271"/>
    <w:rsid w:val="006567EA"/>
    <w:rsid w:val="00656E6A"/>
    <w:rsid w:val="00660877"/>
    <w:rsid w:val="00660924"/>
    <w:rsid w:val="00660D85"/>
    <w:rsid w:val="00660E90"/>
    <w:rsid w:val="00661022"/>
    <w:rsid w:val="00661173"/>
    <w:rsid w:val="00664584"/>
    <w:rsid w:val="006649F7"/>
    <w:rsid w:val="0066552E"/>
    <w:rsid w:val="00666635"/>
    <w:rsid w:val="00670AE5"/>
    <w:rsid w:val="00670F09"/>
    <w:rsid w:val="00671D30"/>
    <w:rsid w:val="00674638"/>
    <w:rsid w:val="0067485C"/>
    <w:rsid w:val="0067587A"/>
    <w:rsid w:val="00675886"/>
    <w:rsid w:val="00676C79"/>
    <w:rsid w:val="006771AB"/>
    <w:rsid w:val="00680A46"/>
    <w:rsid w:val="00680D2A"/>
    <w:rsid w:val="00680EAD"/>
    <w:rsid w:val="00681762"/>
    <w:rsid w:val="0068394D"/>
    <w:rsid w:val="00684125"/>
    <w:rsid w:val="00684E8D"/>
    <w:rsid w:val="0068599A"/>
    <w:rsid w:val="0068678D"/>
    <w:rsid w:val="00686C44"/>
    <w:rsid w:val="006904C6"/>
    <w:rsid w:val="006904F9"/>
    <w:rsid w:val="00690E83"/>
    <w:rsid w:val="006911A3"/>
    <w:rsid w:val="006929E0"/>
    <w:rsid w:val="00693AF4"/>
    <w:rsid w:val="00693C9D"/>
    <w:rsid w:val="00695D46"/>
    <w:rsid w:val="00695EC3"/>
    <w:rsid w:val="00697359"/>
    <w:rsid w:val="006A0D98"/>
    <w:rsid w:val="006A2513"/>
    <w:rsid w:val="006A5BCC"/>
    <w:rsid w:val="006A6E97"/>
    <w:rsid w:val="006A7295"/>
    <w:rsid w:val="006A7E2B"/>
    <w:rsid w:val="006A7EE6"/>
    <w:rsid w:val="006B1C9D"/>
    <w:rsid w:val="006B2DD8"/>
    <w:rsid w:val="006B3D1B"/>
    <w:rsid w:val="006B4EC2"/>
    <w:rsid w:val="006B6601"/>
    <w:rsid w:val="006B661F"/>
    <w:rsid w:val="006B6AEF"/>
    <w:rsid w:val="006C0379"/>
    <w:rsid w:val="006C0424"/>
    <w:rsid w:val="006C04D1"/>
    <w:rsid w:val="006C121C"/>
    <w:rsid w:val="006C1A95"/>
    <w:rsid w:val="006C20CF"/>
    <w:rsid w:val="006C235E"/>
    <w:rsid w:val="006C2BD7"/>
    <w:rsid w:val="006C3642"/>
    <w:rsid w:val="006C377A"/>
    <w:rsid w:val="006C4C50"/>
    <w:rsid w:val="006C509D"/>
    <w:rsid w:val="006C6DF6"/>
    <w:rsid w:val="006D1713"/>
    <w:rsid w:val="006D4103"/>
    <w:rsid w:val="006D48EE"/>
    <w:rsid w:val="006E0D14"/>
    <w:rsid w:val="006E1126"/>
    <w:rsid w:val="006E1A39"/>
    <w:rsid w:val="006E1BBE"/>
    <w:rsid w:val="006E33A5"/>
    <w:rsid w:val="006E3FAF"/>
    <w:rsid w:val="006E549A"/>
    <w:rsid w:val="006E6859"/>
    <w:rsid w:val="006E6A18"/>
    <w:rsid w:val="006E7337"/>
    <w:rsid w:val="006F12CD"/>
    <w:rsid w:val="006F1661"/>
    <w:rsid w:val="006F2D70"/>
    <w:rsid w:val="006F46B7"/>
    <w:rsid w:val="006F58C1"/>
    <w:rsid w:val="006F5D5E"/>
    <w:rsid w:val="006F5DE6"/>
    <w:rsid w:val="006F65F6"/>
    <w:rsid w:val="006F6FAC"/>
    <w:rsid w:val="006F7133"/>
    <w:rsid w:val="00700DAF"/>
    <w:rsid w:val="007029EA"/>
    <w:rsid w:val="0070356F"/>
    <w:rsid w:val="00703EB7"/>
    <w:rsid w:val="00705557"/>
    <w:rsid w:val="00706229"/>
    <w:rsid w:val="00706A2F"/>
    <w:rsid w:val="00711ABA"/>
    <w:rsid w:val="007125EB"/>
    <w:rsid w:val="00715330"/>
    <w:rsid w:val="00715B77"/>
    <w:rsid w:val="007169DE"/>
    <w:rsid w:val="00722F3E"/>
    <w:rsid w:val="00726594"/>
    <w:rsid w:val="007336CF"/>
    <w:rsid w:val="00734150"/>
    <w:rsid w:val="0073626E"/>
    <w:rsid w:val="0073758E"/>
    <w:rsid w:val="00737956"/>
    <w:rsid w:val="007400C5"/>
    <w:rsid w:val="007406D7"/>
    <w:rsid w:val="00745E6B"/>
    <w:rsid w:val="0075057C"/>
    <w:rsid w:val="00750687"/>
    <w:rsid w:val="00751EFE"/>
    <w:rsid w:val="00752114"/>
    <w:rsid w:val="00753A3E"/>
    <w:rsid w:val="00753F3F"/>
    <w:rsid w:val="007550F5"/>
    <w:rsid w:val="00756C8B"/>
    <w:rsid w:val="00756CE0"/>
    <w:rsid w:val="00756FE3"/>
    <w:rsid w:val="0076133C"/>
    <w:rsid w:val="00761400"/>
    <w:rsid w:val="007619D9"/>
    <w:rsid w:val="00761E44"/>
    <w:rsid w:val="0076227C"/>
    <w:rsid w:val="00763251"/>
    <w:rsid w:val="00765C7A"/>
    <w:rsid w:val="007661FA"/>
    <w:rsid w:val="00766A96"/>
    <w:rsid w:val="00766FAF"/>
    <w:rsid w:val="00767C0B"/>
    <w:rsid w:val="007707D6"/>
    <w:rsid w:val="007725DB"/>
    <w:rsid w:val="007729B0"/>
    <w:rsid w:val="00773374"/>
    <w:rsid w:val="00773B48"/>
    <w:rsid w:val="00777252"/>
    <w:rsid w:val="007804B2"/>
    <w:rsid w:val="007805AD"/>
    <w:rsid w:val="007805CC"/>
    <w:rsid w:val="007821A1"/>
    <w:rsid w:val="00782826"/>
    <w:rsid w:val="0078363C"/>
    <w:rsid w:val="00783C5F"/>
    <w:rsid w:val="00787CB4"/>
    <w:rsid w:val="0079071D"/>
    <w:rsid w:val="00790B6E"/>
    <w:rsid w:val="00791436"/>
    <w:rsid w:val="00791727"/>
    <w:rsid w:val="00791737"/>
    <w:rsid w:val="00791E11"/>
    <w:rsid w:val="00791FAE"/>
    <w:rsid w:val="00792F35"/>
    <w:rsid w:val="00793971"/>
    <w:rsid w:val="00793EEF"/>
    <w:rsid w:val="00795E61"/>
    <w:rsid w:val="00797319"/>
    <w:rsid w:val="007A01D8"/>
    <w:rsid w:val="007A0D71"/>
    <w:rsid w:val="007A1172"/>
    <w:rsid w:val="007A1B76"/>
    <w:rsid w:val="007A1FDD"/>
    <w:rsid w:val="007A2EFE"/>
    <w:rsid w:val="007A34FA"/>
    <w:rsid w:val="007A351B"/>
    <w:rsid w:val="007A41E8"/>
    <w:rsid w:val="007A48E5"/>
    <w:rsid w:val="007A74AB"/>
    <w:rsid w:val="007A7B40"/>
    <w:rsid w:val="007B3C02"/>
    <w:rsid w:val="007B48B0"/>
    <w:rsid w:val="007B75BF"/>
    <w:rsid w:val="007C09E1"/>
    <w:rsid w:val="007C2064"/>
    <w:rsid w:val="007C3855"/>
    <w:rsid w:val="007C3EE8"/>
    <w:rsid w:val="007C5CCE"/>
    <w:rsid w:val="007C76E0"/>
    <w:rsid w:val="007D1FD2"/>
    <w:rsid w:val="007D4C23"/>
    <w:rsid w:val="007D6395"/>
    <w:rsid w:val="007E002A"/>
    <w:rsid w:val="007E12E3"/>
    <w:rsid w:val="007E1660"/>
    <w:rsid w:val="007E227B"/>
    <w:rsid w:val="007E2B7C"/>
    <w:rsid w:val="007E388F"/>
    <w:rsid w:val="007E3C59"/>
    <w:rsid w:val="007E4DDD"/>
    <w:rsid w:val="007E5438"/>
    <w:rsid w:val="007E6C4E"/>
    <w:rsid w:val="007E7297"/>
    <w:rsid w:val="007F0936"/>
    <w:rsid w:val="007F1769"/>
    <w:rsid w:val="007F21F8"/>
    <w:rsid w:val="007F3CAE"/>
    <w:rsid w:val="007F4AF1"/>
    <w:rsid w:val="007F4EC3"/>
    <w:rsid w:val="007F50CE"/>
    <w:rsid w:val="007F6534"/>
    <w:rsid w:val="008001B9"/>
    <w:rsid w:val="008011EB"/>
    <w:rsid w:val="008015AD"/>
    <w:rsid w:val="00801742"/>
    <w:rsid w:val="008039CF"/>
    <w:rsid w:val="00803BE2"/>
    <w:rsid w:val="00805C46"/>
    <w:rsid w:val="00806E4F"/>
    <w:rsid w:val="00806FC2"/>
    <w:rsid w:val="00811728"/>
    <w:rsid w:val="00811B2A"/>
    <w:rsid w:val="008134EF"/>
    <w:rsid w:val="00816788"/>
    <w:rsid w:val="00816EF6"/>
    <w:rsid w:val="00817BC5"/>
    <w:rsid w:val="00820D21"/>
    <w:rsid w:val="00820D76"/>
    <w:rsid w:val="008210D6"/>
    <w:rsid w:val="0082125A"/>
    <w:rsid w:val="00821373"/>
    <w:rsid w:val="0082144B"/>
    <w:rsid w:val="00821B4D"/>
    <w:rsid w:val="00822D1B"/>
    <w:rsid w:val="008241C5"/>
    <w:rsid w:val="0082592F"/>
    <w:rsid w:val="00826FC3"/>
    <w:rsid w:val="0082734F"/>
    <w:rsid w:val="008276AD"/>
    <w:rsid w:val="00831450"/>
    <w:rsid w:val="008334FE"/>
    <w:rsid w:val="0083520C"/>
    <w:rsid w:val="00835A3E"/>
    <w:rsid w:val="00835C9A"/>
    <w:rsid w:val="008375A1"/>
    <w:rsid w:val="00841F42"/>
    <w:rsid w:val="0084267A"/>
    <w:rsid w:val="00843B4B"/>
    <w:rsid w:val="00844817"/>
    <w:rsid w:val="00845451"/>
    <w:rsid w:val="00846CAC"/>
    <w:rsid w:val="00847CD2"/>
    <w:rsid w:val="008500D7"/>
    <w:rsid w:val="00850FA3"/>
    <w:rsid w:val="008517A1"/>
    <w:rsid w:val="00852C51"/>
    <w:rsid w:val="00853126"/>
    <w:rsid w:val="008531EE"/>
    <w:rsid w:val="008565E7"/>
    <w:rsid w:val="008600D6"/>
    <w:rsid w:val="00860164"/>
    <w:rsid w:val="008614CD"/>
    <w:rsid w:val="0086163A"/>
    <w:rsid w:val="00861BDC"/>
    <w:rsid w:val="0086237C"/>
    <w:rsid w:val="008638D7"/>
    <w:rsid w:val="008638E1"/>
    <w:rsid w:val="00870E56"/>
    <w:rsid w:val="00870F74"/>
    <w:rsid w:val="00871647"/>
    <w:rsid w:val="00871A76"/>
    <w:rsid w:val="00872A18"/>
    <w:rsid w:val="0087383F"/>
    <w:rsid w:val="00874914"/>
    <w:rsid w:val="00880D46"/>
    <w:rsid w:val="008810C5"/>
    <w:rsid w:val="0088416A"/>
    <w:rsid w:val="00884DD3"/>
    <w:rsid w:val="00885FB0"/>
    <w:rsid w:val="00886697"/>
    <w:rsid w:val="008871D3"/>
    <w:rsid w:val="00887C5A"/>
    <w:rsid w:val="008911E2"/>
    <w:rsid w:val="00894055"/>
    <w:rsid w:val="00894B6B"/>
    <w:rsid w:val="008960FB"/>
    <w:rsid w:val="00896303"/>
    <w:rsid w:val="00896AC2"/>
    <w:rsid w:val="00897205"/>
    <w:rsid w:val="008A0379"/>
    <w:rsid w:val="008A27BA"/>
    <w:rsid w:val="008A2AAC"/>
    <w:rsid w:val="008A320A"/>
    <w:rsid w:val="008A673A"/>
    <w:rsid w:val="008A6DDA"/>
    <w:rsid w:val="008B31CD"/>
    <w:rsid w:val="008B3C90"/>
    <w:rsid w:val="008B495D"/>
    <w:rsid w:val="008B5241"/>
    <w:rsid w:val="008B68E9"/>
    <w:rsid w:val="008B700B"/>
    <w:rsid w:val="008C00F6"/>
    <w:rsid w:val="008C02DE"/>
    <w:rsid w:val="008C175F"/>
    <w:rsid w:val="008C28AC"/>
    <w:rsid w:val="008C4878"/>
    <w:rsid w:val="008C5B2B"/>
    <w:rsid w:val="008C6C0E"/>
    <w:rsid w:val="008C6C82"/>
    <w:rsid w:val="008C7A4B"/>
    <w:rsid w:val="008C7F53"/>
    <w:rsid w:val="008D24A1"/>
    <w:rsid w:val="008D5E3B"/>
    <w:rsid w:val="008E0668"/>
    <w:rsid w:val="008E0C3F"/>
    <w:rsid w:val="008E287A"/>
    <w:rsid w:val="008E2C97"/>
    <w:rsid w:val="008E3651"/>
    <w:rsid w:val="008E3839"/>
    <w:rsid w:val="008E3F69"/>
    <w:rsid w:val="008E4472"/>
    <w:rsid w:val="008E5502"/>
    <w:rsid w:val="008E550A"/>
    <w:rsid w:val="008E743E"/>
    <w:rsid w:val="008F0A61"/>
    <w:rsid w:val="008F1161"/>
    <w:rsid w:val="008F1B58"/>
    <w:rsid w:val="008F3645"/>
    <w:rsid w:val="008F5A03"/>
    <w:rsid w:val="008F683B"/>
    <w:rsid w:val="00901A12"/>
    <w:rsid w:val="009032B7"/>
    <w:rsid w:val="00905552"/>
    <w:rsid w:val="00906F08"/>
    <w:rsid w:val="0091085B"/>
    <w:rsid w:val="00912063"/>
    <w:rsid w:val="00912065"/>
    <w:rsid w:val="00913F85"/>
    <w:rsid w:val="00914CA0"/>
    <w:rsid w:val="00916C1B"/>
    <w:rsid w:val="00916CC0"/>
    <w:rsid w:val="00920578"/>
    <w:rsid w:val="00921C3B"/>
    <w:rsid w:val="009224AF"/>
    <w:rsid w:val="00922EC8"/>
    <w:rsid w:val="00922FE2"/>
    <w:rsid w:val="0092545F"/>
    <w:rsid w:val="00925FDE"/>
    <w:rsid w:val="009267FC"/>
    <w:rsid w:val="0092680D"/>
    <w:rsid w:val="00930ABE"/>
    <w:rsid w:val="009314B9"/>
    <w:rsid w:val="0093184F"/>
    <w:rsid w:val="00932839"/>
    <w:rsid w:val="00933228"/>
    <w:rsid w:val="00934A54"/>
    <w:rsid w:val="00937B3F"/>
    <w:rsid w:val="00940176"/>
    <w:rsid w:val="009403EA"/>
    <w:rsid w:val="00940D30"/>
    <w:rsid w:val="00945CC2"/>
    <w:rsid w:val="009466AC"/>
    <w:rsid w:val="00947E97"/>
    <w:rsid w:val="00950792"/>
    <w:rsid w:val="00951F26"/>
    <w:rsid w:val="00953B55"/>
    <w:rsid w:val="00954BF3"/>
    <w:rsid w:val="00955723"/>
    <w:rsid w:val="00955C84"/>
    <w:rsid w:val="00956CE1"/>
    <w:rsid w:val="00957372"/>
    <w:rsid w:val="00960432"/>
    <w:rsid w:val="00960BCD"/>
    <w:rsid w:val="00963520"/>
    <w:rsid w:val="0096372C"/>
    <w:rsid w:val="0096609B"/>
    <w:rsid w:val="00967253"/>
    <w:rsid w:val="0097014D"/>
    <w:rsid w:val="00973569"/>
    <w:rsid w:val="0097451A"/>
    <w:rsid w:val="00976347"/>
    <w:rsid w:val="00977ADE"/>
    <w:rsid w:val="00977C40"/>
    <w:rsid w:val="00977EAD"/>
    <w:rsid w:val="009818F4"/>
    <w:rsid w:val="0098192D"/>
    <w:rsid w:val="0098248F"/>
    <w:rsid w:val="00982BA7"/>
    <w:rsid w:val="00982DFF"/>
    <w:rsid w:val="009836B4"/>
    <w:rsid w:val="00983ACD"/>
    <w:rsid w:val="00986C12"/>
    <w:rsid w:val="009879C9"/>
    <w:rsid w:val="00987ED1"/>
    <w:rsid w:val="00990459"/>
    <w:rsid w:val="00991FCF"/>
    <w:rsid w:val="00992EC0"/>
    <w:rsid w:val="0099349A"/>
    <w:rsid w:val="00993EF3"/>
    <w:rsid w:val="00996AA0"/>
    <w:rsid w:val="00997402"/>
    <w:rsid w:val="00997FF6"/>
    <w:rsid w:val="009A399E"/>
    <w:rsid w:val="009A6B11"/>
    <w:rsid w:val="009A6EB7"/>
    <w:rsid w:val="009A7D62"/>
    <w:rsid w:val="009B05F2"/>
    <w:rsid w:val="009B1AC3"/>
    <w:rsid w:val="009B2004"/>
    <w:rsid w:val="009B385D"/>
    <w:rsid w:val="009B55D8"/>
    <w:rsid w:val="009C0D2A"/>
    <w:rsid w:val="009C2846"/>
    <w:rsid w:val="009C42EE"/>
    <w:rsid w:val="009C445B"/>
    <w:rsid w:val="009C4DA9"/>
    <w:rsid w:val="009C5EC6"/>
    <w:rsid w:val="009C62DF"/>
    <w:rsid w:val="009C7034"/>
    <w:rsid w:val="009D0FE4"/>
    <w:rsid w:val="009D139A"/>
    <w:rsid w:val="009D1A25"/>
    <w:rsid w:val="009D2BA5"/>
    <w:rsid w:val="009D2E26"/>
    <w:rsid w:val="009D32BB"/>
    <w:rsid w:val="009D4F46"/>
    <w:rsid w:val="009D770B"/>
    <w:rsid w:val="009D7FD3"/>
    <w:rsid w:val="009E0A35"/>
    <w:rsid w:val="009E0B63"/>
    <w:rsid w:val="009E1680"/>
    <w:rsid w:val="009E1AC7"/>
    <w:rsid w:val="009E31BB"/>
    <w:rsid w:val="009E5D64"/>
    <w:rsid w:val="009E6812"/>
    <w:rsid w:val="009E6A3F"/>
    <w:rsid w:val="009E6D9C"/>
    <w:rsid w:val="009E735C"/>
    <w:rsid w:val="009E7958"/>
    <w:rsid w:val="009E7B1D"/>
    <w:rsid w:val="009F14E6"/>
    <w:rsid w:val="009F1531"/>
    <w:rsid w:val="009F1DA5"/>
    <w:rsid w:val="009F24D4"/>
    <w:rsid w:val="009F371A"/>
    <w:rsid w:val="009F3FD6"/>
    <w:rsid w:val="009F68D7"/>
    <w:rsid w:val="009F6B46"/>
    <w:rsid w:val="00A01886"/>
    <w:rsid w:val="00A0241C"/>
    <w:rsid w:val="00A03027"/>
    <w:rsid w:val="00A04452"/>
    <w:rsid w:val="00A04848"/>
    <w:rsid w:val="00A05270"/>
    <w:rsid w:val="00A11493"/>
    <w:rsid w:val="00A153DF"/>
    <w:rsid w:val="00A15FFB"/>
    <w:rsid w:val="00A17101"/>
    <w:rsid w:val="00A20472"/>
    <w:rsid w:val="00A220FB"/>
    <w:rsid w:val="00A2243E"/>
    <w:rsid w:val="00A24A0D"/>
    <w:rsid w:val="00A26743"/>
    <w:rsid w:val="00A3029D"/>
    <w:rsid w:val="00A30C26"/>
    <w:rsid w:val="00A30E80"/>
    <w:rsid w:val="00A3149D"/>
    <w:rsid w:val="00A31CF7"/>
    <w:rsid w:val="00A32BA2"/>
    <w:rsid w:val="00A3307D"/>
    <w:rsid w:val="00A35DFC"/>
    <w:rsid w:val="00A36A43"/>
    <w:rsid w:val="00A36E8E"/>
    <w:rsid w:val="00A377C9"/>
    <w:rsid w:val="00A37DB5"/>
    <w:rsid w:val="00A41B8E"/>
    <w:rsid w:val="00A44973"/>
    <w:rsid w:val="00A44E08"/>
    <w:rsid w:val="00A45790"/>
    <w:rsid w:val="00A46495"/>
    <w:rsid w:val="00A465C9"/>
    <w:rsid w:val="00A51B68"/>
    <w:rsid w:val="00A51E55"/>
    <w:rsid w:val="00A521CA"/>
    <w:rsid w:val="00A52C5E"/>
    <w:rsid w:val="00A53472"/>
    <w:rsid w:val="00A54422"/>
    <w:rsid w:val="00A55AED"/>
    <w:rsid w:val="00A55B0B"/>
    <w:rsid w:val="00A60E18"/>
    <w:rsid w:val="00A61226"/>
    <w:rsid w:val="00A62B2F"/>
    <w:rsid w:val="00A63A6F"/>
    <w:rsid w:val="00A64B98"/>
    <w:rsid w:val="00A6537F"/>
    <w:rsid w:val="00A65F21"/>
    <w:rsid w:val="00A66113"/>
    <w:rsid w:val="00A67024"/>
    <w:rsid w:val="00A670E0"/>
    <w:rsid w:val="00A672A0"/>
    <w:rsid w:val="00A67C5F"/>
    <w:rsid w:val="00A67C65"/>
    <w:rsid w:val="00A71297"/>
    <w:rsid w:val="00A71FCB"/>
    <w:rsid w:val="00A72654"/>
    <w:rsid w:val="00A72840"/>
    <w:rsid w:val="00A74ADD"/>
    <w:rsid w:val="00A76339"/>
    <w:rsid w:val="00A76F30"/>
    <w:rsid w:val="00A770FC"/>
    <w:rsid w:val="00A776B5"/>
    <w:rsid w:val="00A77943"/>
    <w:rsid w:val="00A8129E"/>
    <w:rsid w:val="00A829EF"/>
    <w:rsid w:val="00A83783"/>
    <w:rsid w:val="00A8496B"/>
    <w:rsid w:val="00A849E5"/>
    <w:rsid w:val="00A85D2F"/>
    <w:rsid w:val="00A8682B"/>
    <w:rsid w:val="00A87257"/>
    <w:rsid w:val="00A87CD1"/>
    <w:rsid w:val="00A87D93"/>
    <w:rsid w:val="00A90BAD"/>
    <w:rsid w:val="00A92741"/>
    <w:rsid w:val="00A92A88"/>
    <w:rsid w:val="00A946B4"/>
    <w:rsid w:val="00A97D7C"/>
    <w:rsid w:val="00AA1D18"/>
    <w:rsid w:val="00AA3E53"/>
    <w:rsid w:val="00AA4157"/>
    <w:rsid w:val="00AA4B35"/>
    <w:rsid w:val="00AA5167"/>
    <w:rsid w:val="00AA518F"/>
    <w:rsid w:val="00AA5A95"/>
    <w:rsid w:val="00AA6357"/>
    <w:rsid w:val="00AA6DE5"/>
    <w:rsid w:val="00AB3394"/>
    <w:rsid w:val="00AB36B8"/>
    <w:rsid w:val="00AB3BDC"/>
    <w:rsid w:val="00AB41C6"/>
    <w:rsid w:val="00AB444C"/>
    <w:rsid w:val="00AB4FB3"/>
    <w:rsid w:val="00AB5553"/>
    <w:rsid w:val="00AB557C"/>
    <w:rsid w:val="00AB5E04"/>
    <w:rsid w:val="00AB759B"/>
    <w:rsid w:val="00AB7705"/>
    <w:rsid w:val="00AC2836"/>
    <w:rsid w:val="00AC2F79"/>
    <w:rsid w:val="00AC3453"/>
    <w:rsid w:val="00AC4AB8"/>
    <w:rsid w:val="00AC6EBA"/>
    <w:rsid w:val="00AC7433"/>
    <w:rsid w:val="00AD351D"/>
    <w:rsid w:val="00AD3C7B"/>
    <w:rsid w:val="00AD4CC5"/>
    <w:rsid w:val="00AD50D0"/>
    <w:rsid w:val="00AE2F7B"/>
    <w:rsid w:val="00AE359F"/>
    <w:rsid w:val="00AE549A"/>
    <w:rsid w:val="00AE57C4"/>
    <w:rsid w:val="00AE72F3"/>
    <w:rsid w:val="00AE78EE"/>
    <w:rsid w:val="00AF0E4B"/>
    <w:rsid w:val="00AF1103"/>
    <w:rsid w:val="00AF397D"/>
    <w:rsid w:val="00AF3A62"/>
    <w:rsid w:val="00AF4A1E"/>
    <w:rsid w:val="00AF4BCC"/>
    <w:rsid w:val="00AF55D7"/>
    <w:rsid w:val="00AF5A49"/>
    <w:rsid w:val="00AF6391"/>
    <w:rsid w:val="00AF741E"/>
    <w:rsid w:val="00B00C8C"/>
    <w:rsid w:val="00B01EEC"/>
    <w:rsid w:val="00B01F67"/>
    <w:rsid w:val="00B03455"/>
    <w:rsid w:val="00B04955"/>
    <w:rsid w:val="00B10448"/>
    <w:rsid w:val="00B11CE6"/>
    <w:rsid w:val="00B11E8C"/>
    <w:rsid w:val="00B13A0D"/>
    <w:rsid w:val="00B13BFA"/>
    <w:rsid w:val="00B13F03"/>
    <w:rsid w:val="00B14E2B"/>
    <w:rsid w:val="00B15A05"/>
    <w:rsid w:val="00B16F88"/>
    <w:rsid w:val="00B1704C"/>
    <w:rsid w:val="00B21A8A"/>
    <w:rsid w:val="00B231D1"/>
    <w:rsid w:val="00B23378"/>
    <w:rsid w:val="00B23B5E"/>
    <w:rsid w:val="00B2406E"/>
    <w:rsid w:val="00B25B11"/>
    <w:rsid w:val="00B2625E"/>
    <w:rsid w:val="00B2684D"/>
    <w:rsid w:val="00B26AEF"/>
    <w:rsid w:val="00B26EFE"/>
    <w:rsid w:val="00B30A59"/>
    <w:rsid w:val="00B30C92"/>
    <w:rsid w:val="00B31017"/>
    <w:rsid w:val="00B311FF"/>
    <w:rsid w:val="00B3580E"/>
    <w:rsid w:val="00B35C61"/>
    <w:rsid w:val="00B3756D"/>
    <w:rsid w:val="00B37B62"/>
    <w:rsid w:val="00B4066C"/>
    <w:rsid w:val="00B41038"/>
    <w:rsid w:val="00B41249"/>
    <w:rsid w:val="00B4197E"/>
    <w:rsid w:val="00B41D9F"/>
    <w:rsid w:val="00B43073"/>
    <w:rsid w:val="00B43586"/>
    <w:rsid w:val="00B43E0F"/>
    <w:rsid w:val="00B444FC"/>
    <w:rsid w:val="00B44B36"/>
    <w:rsid w:val="00B44BB8"/>
    <w:rsid w:val="00B455E6"/>
    <w:rsid w:val="00B457DA"/>
    <w:rsid w:val="00B45BCB"/>
    <w:rsid w:val="00B46586"/>
    <w:rsid w:val="00B46ECE"/>
    <w:rsid w:val="00B47BEE"/>
    <w:rsid w:val="00B505F6"/>
    <w:rsid w:val="00B50DAA"/>
    <w:rsid w:val="00B528C4"/>
    <w:rsid w:val="00B5343F"/>
    <w:rsid w:val="00B53AC7"/>
    <w:rsid w:val="00B53F5F"/>
    <w:rsid w:val="00B55C68"/>
    <w:rsid w:val="00B55D2D"/>
    <w:rsid w:val="00B572A5"/>
    <w:rsid w:val="00B574C9"/>
    <w:rsid w:val="00B607DA"/>
    <w:rsid w:val="00B61A48"/>
    <w:rsid w:val="00B62624"/>
    <w:rsid w:val="00B64132"/>
    <w:rsid w:val="00B6651D"/>
    <w:rsid w:val="00B66ED3"/>
    <w:rsid w:val="00B6721F"/>
    <w:rsid w:val="00B6734A"/>
    <w:rsid w:val="00B67455"/>
    <w:rsid w:val="00B67E0E"/>
    <w:rsid w:val="00B70E62"/>
    <w:rsid w:val="00B7151E"/>
    <w:rsid w:val="00B725D7"/>
    <w:rsid w:val="00B75EF7"/>
    <w:rsid w:val="00B765CF"/>
    <w:rsid w:val="00B8068A"/>
    <w:rsid w:val="00B82A6E"/>
    <w:rsid w:val="00B83246"/>
    <w:rsid w:val="00B83ADD"/>
    <w:rsid w:val="00B85942"/>
    <w:rsid w:val="00B85E27"/>
    <w:rsid w:val="00B9111C"/>
    <w:rsid w:val="00B9149E"/>
    <w:rsid w:val="00B91976"/>
    <w:rsid w:val="00B919AD"/>
    <w:rsid w:val="00B91E0F"/>
    <w:rsid w:val="00B92820"/>
    <w:rsid w:val="00B9290B"/>
    <w:rsid w:val="00B93073"/>
    <w:rsid w:val="00B945E7"/>
    <w:rsid w:val="00B945F1"/>
    <w:rsid w:val="00B94828"/>
    <w:rsid w:val="00B94A79"/>
    <w:rsid w:val="00B94ADF"/>
    <w:rsid w:val="00BA07E3"/>
    <w:rsid w:val="00BA1086"/>
    <w:rsid w:val="00BA31B2"/>
    <w:rsid w:val="00BA61CB"/>
    <w:rsid w:val="00BA7B38"/>
    <w:rsid w:val="00BB489E"/>
    <w:rsid w:val="00BB4B9F"/>
    <w:rsid w:val="00BB7879"/>
    <w:rsid w:val="00BB7F63"/>
    <w:rsid w:val="00BB7FAB"/>
    <w:rsid w:val="00BC0203"/>
    <w:rsid w:val="00BC0858"/>
    <w:rsid w:val="00BC1F8C"/>
    <w:rsid w:val="00BC2C50"/>
    <w:rsid w:val="00BC453E"/>
    <w:rsid w:val="00BD072C"/>
    <w:rsid w:val="00BD1B16"/>
    <w:rsid w:val="00BD239C"/>
    <w:rsid w:val="00BD23B1"/>
    <w:rsid w:val="00BD2A5A"/>
    <w:rsid w:val="00BD5A9B"/>
    <w:rsid w:val="00BD5DCF"/>
    <w:rsid w:val="00BD63C0"/>
    <w:rsid w:val="00BD64B4"/>
    <w:rsid w:val="00BD783C"/>
    <w:rsid w:val="00BE0DD1"/>
    <w:rsid w:val="00BE152E"/>
    <w:rsid w:val="00BE33F4"/>
    <w:rsid w:val="00BE3D6A"/>
    <w:rsid w:val="00BE5FE2"/>
    <w:rsid w:val="00BE69D1"/>
    <w:rsid w:val="00BE6B90"/>
    <w:rsid w:val="00BF1D17"/>
    <w:rsid w:val="00BF1D81"/>
    <w:rsid w:val="00BF24BA"/>
    <w:rsid w:val="00BF29CA"/>
    <w:rsid w:val="00BF2AA1"/>
    <w:rsid w:val="00BF33BB"/>
    <w:rsid w:val="00BF6168"/>
    <w:rsid w:val="00C01738"/>
    <w:rsid w:val="00C02CF3"/>
    <w:rsid w:val="00C03669"/>
    <w:rsid w:val="00C0485B"/>
    <w:rsid w:val="00C04CA4"/>
    <w:rsid w:val="00C0569D"/>
    <w:rsid w:val="00C06681"/>
    <w:rsid w:val="00C06935"/>
    <w:rsid w:val="00C073DA"/>
    <w:rsid w:val="00C07D84"/>
    <w:rsid w:val="00C07F0F"/>
    <w:rsid w:val="00C1066B"/>
    <w:rsid w:val="00C1238A"/>
    <w:rsid w:val="00C1313E"/>
    <w:rsid w:val="00C14246"/>
    <w:rsid w:val="00C14B50"/>
    <w:rsid w:val="00C15DA6"/>
    <w:rsid w:val="00C17A32"/>
    <w:rsid w:val="00C17AEF"/>
    <w:rsid w:val="00C200F6"/>
    <w:rsid w:val="00C21C85"/>
    <w:rsid w:val="00C23EC1"/>
    <w:rsid w:val="00C23F85"/>
    <w:rsid w:val="00C246BF"/>
    <w:rsid w:val="00C257FA"/>
    <w:rsid w:val="00C25E8E"/>
    <w:rsid w:val="00C27035"/>
    <w:rsid w:val="00C31DD4"/>
    <w:rsid w:val="00C32344"/>
    <w:rsid w:val="00C323E3"/>
    <w:rsid w:val="00C33DA5"/>
    <w:rsid w:val="00C34777"/>
    <w:rsid w:val="00C35A21"/>
    <w:rsid w:val="00C37ED6"/>
    <w:rsid w:val="00C40C57"/>
    <w:rsid w:val="00C41ED1"/>
    <w:rsid w:val="00C44D09"/>
    <w:rsid w:val="00C4527A"/>
    <w:rsid w:val="00C478FB"/>
    <w:rsid w:val="00C507C9"/>
    <w:rsid w:val="00C514F3"/>
    <w:rsid w:val="00C51AB7"/>
    <w:rsid w:val="00C51C19"/>
    <w:rsid w:val="00C51F82"/>
    <w:rsid w:val="00C527BC"/>
    <w:rsid w:val="00C53901"/>
    <w:rsid w:val="00C53B74"/>
    <w:rsid w:val="00C54B2A"/>
    <w:rsid w:val="00C54E52"/>
    <w:rsid w:val="00C564B6"/>
    <w:rsid w:val="00C568D6"/>
    <w:rsid w:val="00C6298F"/>
    <w:rsid w:val="00C62C31"/>
    <w:rsid w:val="00C636B4"/>
    <w:rsid w:val="00C649BC"/>
    <w:rsid w:val="00C66623"/>
    <w:rsid w:val="00C6760B"/>
    <w:rsid w:val="00C70611"/>
    <w:rsid w:val="00C7473F"/>
    <w:rsid w:val="00C74818"/>
    <w:rsid w:val="00C75562"/>
    <w:rsid w:val="00C75E3C"/>
    <w:rsid w:val="00C76106"/>
    <w:rsid w:val="00C777B3"/>
    <w:rsid w:val="00C80D6E"/>
    <w:rsid w:val="00C8206F"/>
    <w:rsid w:val="00C8228B"/>
    <w:rsid w:val="00C822CC"/>
    <w:rsid w:val="00C8382A"/>
    <w:rsid w:val="00C8457F"/>
    <w:rsid w:val="00C853D0"/>
    <w:rsid w:val="00C855DC"/>
    <w:rsid w:val="00C85A01"/>
    <w:rsid w:val="00C905F3"/>
    <w:rsid w:val="00C910F9"/>
    <w:rsid w:val="00C92FE2"/>
    <w:rsid w:val="00C930A9"/>
    <w:rsid w:val="00C93857"/>
    <w:rsid w:val="00C93BA2"/>
    <w:rsid w:val="00C9421A"/>
    <w:rsid w:val="00C94447"/>
    <w:rsid w:val="00C95BFA"/>
    <w:rsid w:val="00C97F18"/>
    <w:rsid w:val="00CA1BFE"/>
    <w:rsid w:val="00CA1D5E"/>
    <w:rsid w:val="00CA2132"/>
    <w:rsid w:val="00CA3100"/>
    <w:rsid w:val="00CA3284"/>
    <w:rsid w:val="00CA360A"/>
    <w:rsid w:val="00CA3FAF"/>
    <w:rsid w:val="00CA3FBC"/>
    <w:rsid w:val="00CA7BA2"/>
    <w:rsid w:val="00CB05A6"/>
    <w:rsid w:val="00CB12BE"/>
    <w:rsid w:val="00CB17B2"/>
    <w:rsid w:val="00CB1CA5"/>
    <w:rsid w:val="00CB1D15"/>
    <w:rsid w:val="00CB1E73"/>
    <w:rsid w:val="00CB1F6B"/>
    <w:rsid w:val="00CB33DF"/>
    <w:rsid w:val="00CB442F"/>
    <w:rsid w:val="00CB4661"/>
    <w:rsid w:val="00CB49ED"/>
    <w:rsid w:val="00CB4E41"/>
    <w:rsid w:val="00CB5EE7"/>
    <w:rsid w:val="00CB5FC7"/>
    <w:rsid w:val="00CB6641"/>
    <w:rsid w:val="00CB7BB4"/>
    <w:rsid w:val="00CB7F9D"/>
    <w:rsid w:val="00CC1385"/>
    <w:rsid w:val="00CC1990"/>
    <w:rsid w:val="00CC1D70"/>
    <w:rsid w:val="00CC1F4F"/>
    <w:rsid w:val="00CC3008"/>
    <w:rsid w:val="00CC7247"/>
    <w:rsid w:val="00CD14D9"/>
    <w:rsid w:val="00CD1C92"/>
    <w:rsid w:val="00CD29C1"/>
    <w:rsid w:val="00CD3EC8"/>
    <w:rsid w:val="00CD4BA2"/>
    <w:rsid w:val="00CD55BB"/>
    <w:rsid w:val="00CD621E"/>
    <w:rsid w:val="00CD6A13"/>
    <w:rsid w:val="00CD734F"/>
    <w:rsid w:val="00CE14C9"/>
    <w:rsid w:val="00CE2C11"/>
    <w:rsid w:val="00CE5FAD"/>
    <w:rsid w:val="00CE6EA9"/>
    <w:rsid w:val="00CE74F8"/>
    <w:rsid w:val="00CE7A4C"/>
    <w:rsid w:val="00CF0F8E"/>
    <w:rsid w:val="00CF297B"/>
    <w:rsid w:val="00CF3C2D"/>
    <w:rsid w:val="00CF6454"/>
    <w:rsid w:val="00CF72CD"/>
    <w:rsid w:val="00CF7799"/>
    <w:rsid w:val="00D00EDD"/>
    <w:rsid w:val="00D026DC"/>
    <w:rsid w:val="00D03140"/>
    <w:rsid w:val="00D03695"/>
    <w:rsid w:val="00D0793E"/>
    <w:rsid w:val="00D104BC"/>
    <w:rsid w:val="00D117C9"/>
    <w:rsid w:val="00D12CF6"/>
    <w:rsid w:val="00D1473C"/>
    <w:rsid w:val="00D14DE9"/>
    <w:rsid w:val="00D1531C"/>
    <w:rsid w:val="00D24AFA"/>
    <w:rsid w:val="00D25E37"/>
    <w:rsid w:val="00D26CDE"/>
    <w:rsid w:val="00D337FA"/>
    <w:rsid w:val="00D34232"/>
    <w:rsid w:val="00D34271"/>
    <w:rsid w:val="00D34B58"/>
    <w:rsid w:val="00D34D3E"/>
    <w:rsid w:val="00D351E9"/>
    <w:rsid w:val="00D4037F"/>
    <w:rsid w:val="00D4048F"/>
    <w:rsid w:val="00D406FF"/>
    <w:rsid w:val="00D4098C"/>
    <w:rsid w:val="00D41875"/>
    <w:rsid w:val="00D41EF0"/>
    <w:rsid w:val="00D42AF0"/>
    <w:rsid w:val="00D42E40"/>
    <w:rsid w:val="00D45618"/>
    <w:rsid w:val="00D462CA"/>
    <w:rsid w:val="00D4656C"/>
    <w:rsid w:val="00D46BFC"/>
    <w:rsid w:val="00D46C6C"/>
    <w:rsid w:val="00D476DE"/>
    <w:rsid w:val="00D476E4"/>
    <w:rsid w:val="00D502F9"/>
    <w:rsid w:val="00D503B3"/>
    <w:rsid w:val="00D510D8"/>
    <w:rsid w:val="00D52FDF"/>
    <w:rsid w:val="00D53661"/>
    <w:rsid w:val="00D53BF9"/>
    <w:rsid w:val="00D551D8"/>
    <w:rsid w:val="00D56596"/>
    <w:rsid w:val="00D56D9F"/>
    <w:rsid w:val="00D5728A"/>
    <w:rsid w:val="00D57EBC"/>
    <w:rsid w:val="00D60A12"/>
    <w:rsid w:val="00D61EE2"/>
    <w:rsid w:val="00D622F3"/>
    <w:rsid w:val="00D63670"/>
    <w:rsid w:val="00D6380F"/>
    <w:rsid w:val="00D63959"/>
    <w:rsid w:val="00D645CD"/>
    <w:rsid w:val="00D64CF0"/>
    <w:rsid w:val="00D66D86"/>
    <w:rsid w:val="00D67A44"/>
    <w:rsid w:val="00D67DB0"/>
    <w:rsid w:val="00D71C27"/>
    <w:rsid w:val="00D72774"/>
    <w:rsid w:val="00D72FE0"/>
    <w:rsid w:val="00D740A2"/>
    <w:rsid w:val="00D7429A"/>
    <w:rsid w:val="00D74939"/>
    <w:rsid w:val="00D74F3C"/>
    <w:rsid w:val="00D753A0"/>
    <w:rsid w:val="00D759E1"/>
    <w:rsid w:val="00D770C8"/>
    <w:rsid w:val="00D808AC"/>
    <w:rsid w:val="00D8113F"/>
    <w:rsid w:val="00D81586"/>
    <w:rsid w:val="00D83729"/>
    <w:rsid w:val="00D842F5"/>
    <w:rsid w:val="00D847F8"/>
    <w:rsid w:val="00D852F8"/>
    <w:rsid w:val="00D855A2"/>
    <w:rsid w:val="00D87B23"/>
    <w:rsid w:val="00D90F33"/>
    <w:rsid w:val="00D910F5"/>
    <w:rsid w:val="00D91223"/>
    <w:rsid w:val="00D92B1B"/>
    <w:rsid w:val="00D958E3"/>
    <w:rsid w:val="00DA2E5F"/>
    <w:rsid w:val="00DA3965"/>
    <w:rsid w:val="00DA43B1"/>
    <w:rsid w:val="00DA4973"/>
    <w:rsid w:val="00DA6F53"/>
    <w:rsid w:val="00DB0264"/>
    <w:rsid w:val="00DB3490"/>
    <w:rsid w:val="00DB42CE"/>
    <w:rsid w:val="00DB4349"/>
    <w:rsid w:val="00DB5C54"/>
    <w:rsid w:val="00DB6910"/>
    <w:rsid w:val="00DB7687"/>
    <w:rsid w:val="00DC0550"/>
    <w:rsid w:val="00DC05F1"/>
    <w:rsid w:val="00DC0F0C"/>
    <w:rsid w:val="00DC0F6B"/>
    <w:rsid w:val="00DC18D1"/>
    <w:rsid w:val="00DC3D9B"/>
    <w:rsid w:val="00DC49BE"/>
    <w:rsid w:val="00DC4E81"/>
    <w:rsid w:val="00DC6D97"/>
    <w:rsid w:val="00DD0077"/>
    <w:rsid w:val="00DD2766"/>
    <w:rsid w:val="00DD2C1A"/>
    <w:rsid w:val="00DD3CC6"/>
    <w:rsid w:val="00DD4158"/>
    <w:rsid w:val="00DD4218"/>
    <w:rsid w:val="00DD42B3"/>
    <w:rsid w:val="00DD4648"/>
    <w:rsid w:val="00DD69E3"/>
    <w:rsid w:val="00DE043F"/>
    <w:rsid w:val="00DE0B72"/>
    <w:rsid w:val="00DE0FE7"/>
    <w:rsid w:val="00DE10C5"/>
    <w:rsid w:val="00DE1603"/>
    <w:rsid w:val="00DE2174"/>
    <w:rsid w:val="00DE21B5"/>
    <w:rsid w:val="00DE40D7"/>
    <w:rsid w:val="00DE48D9"/>
    <w:rsid w:val="00DE4C11"/>
    <w:rsid w:val="00DE55E5"/>
    <w:rsid w:val="00DE59A0"/>
    <w:rsid w:val="00DE620E"/>
    <w:rsid w:val="00DE7DBE"/>
    <w:rsid w:val="00DF0ECC"/>
    <w:rsid w:val="00DF2BA5"/>
    <w:rsid w:val="00DF3980"/>
    <w:rsid w:val="00DF3B78"/>
    <w:rsid w:val="00DF4F7B"/>
    <w:rsid w:val="00DF672B"/>
    <w:rsid w:val="00DF6CC1"/>
    <w:rsid w:val="00E006A4"/>
    <w:rsid w:val="00E0100E"/>
    <w:rsid w:val="00E01077"/>
    <w:rsid w:val="00E01AC8"/>
    <w:rsid w:val="00E032E1"/>
    <w:rsid w:val="00E07685"/>
    <w:rsid w:val="00E10628"/>
    <w:rsid w:val="00E10CEE"/>
    <w:rsid w:val="00E125C4"/>
    <w:rsid w:val="00E13B56"/>
    <w:rsid w:val="00E14309"/>
    <w:rsid w:val="00E16171"/>
    <w:rsid w:val="00E170C4"/>
    <w:rsid w:val="00E20DBD"/>
    <w:rsid w:val="00E23561"/>
    <w:rsid w:val="00E236E0"/>
    <w:rsid w:val="00E23761"/>
    <w:rsid w:val="00E2482E"/>
    <w:rsid w:val="00E256FB"/>
    <w:rsid w:val="00E25EB0"/>
    <w:rsid w:val="00E27CC9"/>
    <w:rsid w:val="00E305D4"/>
    <w:rsid w:val="00E3087D"/>
    <w:rsid w:val="00E311F1"/>
    <w:rsid w:val="00E31613"/>
    <w:rsid w:val="00E31BFB"/>
    <w:rsid w:val="00E31D00"/>
    <w:rsid w:val="00E31E77"/>
    <w:rsid w:val="00E33891"/>
    <w:rsid w:val="00E33CE7"/>
    <w:rsid w:val="00E34288"/>
    <w:rsid w:val="00E34662"/>
    <w:rsid w:val="00E34874"/>
    <w:rsid w:val="00E35082"/>
    <w:rsid w:val="00E3533D"/>
    <w:rsid w:val="00E368CF"/>
    <w:rsid w:val="00E37AA8"/>
    <w:rsid w:val="00E401D7"/>
    <w:rsid w:val="00E40F65"/>
    <w:rsid w:val="00E41EDA"/>
    <w:rsid w:val="00E41FB8"/>
    <w:rsid w:val="00E4236E"/>
    <w:rsid w:val="00E42938"/>
    <w:rsid w:val="00E44203"/>
    <w:rsid w:val="00E44C13"/>
    <w:rsid w:val="00E45074"/>
    <w:rsid w:val="00E4583A"/>
    <w:rsid w:val="00E46ED9"/>
    <w:rsid w:val="00E50250"/>
    <w:rsid w:val="00E5051E"/>
    <w:rsid w:val="00E5076F"/>
    <w:rsid w:val="00E515E4"/>
    <w:rsid w:val="00E51779"/>
    <w:rsid w:val="00E523D0"/>
    <w:rsid w:val="00E534C9"/>
    <w:rsid w:val="00E5399A"/>
    <w:rsid w:val="00E5623C"/>
    <w:rsid w:val="00E56AA1"/>
    <w:rsid w:val="00E57136"/>
    <w:rsid w:val="00E600F4"/>
    <w:rsid w:val="00E608DF"/>
    <w:rsid w:val="00E62CF8"/>
    <w:rsid w:val="00E63192"/>
    <w:rsid w:val="00E64148"/>
    <w:rsid w:val="00E66F24"/>
    <w:rsid w:val="00E720EE"/>
    <w:rsid w:val="00E72C67"/>
    <w:rsid w:val="00E72D2B"/>
    <w:rsid w:val="00E73C37"/>
    <w:rsid w:val="00E74BCF"/>
    <w:rsid w:val="00E765BD"/>
    <w:rsid w:val="00E769AD"/>
    <w:rsid w:val="00E76ED6"/>
    <w:rsid w:val="00E80C62"/>
    <w:rsid w:val="00E81714"/>
    <w:rsid w:val="00E85397"/>
    <w:rsid w:val="00E85804"/>
    <w:rsid w:val="00E863D0"/>
    <w:rsid w:val="00E870B7"/>
    <w:rsid w:val="00E876F7"/>
    <w:rsid w:val="00E87F00"/>
    <w:rsid w:val="00E901A9"/>
    <w:rsid w:val="00E91F24"/>
    <w:rsid w:val="00E922F1"/>
    <w:rsid w:val="00E9321B"/>
    <w:rsid w:val="00E95B38"/>
    <w:rsid w:val="00E96692"/>
    <w:rsid w:val="00E968A9"/>
    <w:rsid w:val="00E9789C"/>
    <w:rsid w:val="00EA3D7D"/>
    <w:rsid w:val="00EA3ECC"/>
    <w:rsid w:val="00EA406D"/>
    <w:rsid w:val="00EA5134"/>
    <w:rsid w:val="00EA62B7"/>
    <w:rsid w:val="00EA64AE"/>
    <w:rsid w:val="00EA665B"/>
    <w:rsid w:val="00EA6FB2"/>
    <w:rsid w:val="00EA7243"/>
    <w:rsid w:val="00EB08BD"/>
    <w:rsid w:val="00EB1DC0"/>
    <w:rsid w:val="00EB2CB5"/>
    <w:rsid w:val="00EB4306"/>
    <w:rsid w:val="00EB4601"/>
    <w:rsid w:val="00EB65C9"/>
    <w:rsid w:val="00EB6E9E"/>
    <w:rsid w:val="00EB737C"/>
    <w:rsid w:val="00EC0B27"/>
    <w:rsid w:val="00EC1090"/>
    <w:rsid w:val="00EC30C2"/>
    <w:rsid w:val="00EC3627"/>
    <w:rsid w:val="00EC4692"/>
    <w:rsid w:val="00EC48BA"/>
    <w:rsid w:val="00EC4F24"/>
    <w:rsid w:val="00EC6EE5"/>
    <w:rsid w:val="00EC6F2D"/>
    <w:rsid w:val="00EC7324"/>
    <w:rsid w:val="00EC7747"/>
    <w:rsid w:val="00EC78AF"/>
    <w:rsid w:val="00ED0776"/>
    <w:rsid w:val="00ED19EF"/>
    <w:rsid w:val="00ED33A7"/>
    <w:rsid w:val="00ED3A33"/>
    <w:rsid w:val="00ED4FCE"/>
    <w:rsid w:val="00ED538C"/>
    <w:rsid w:val="00ED5EA3"/>
    <w:rsid w:val="00ED6BF9"/>
    <w:rsid w:val="00EE05AB"/>
    <w:rsid w:val="00EE275F"/>
    <w:rsid w:val="00EE327E"/>
    <w:rsid w:val="00EE3983"/>
    <w:rsid w:val="00EE428C"/>
    <w:rsid w:val="00EE5AEF"/>
    <w:rsid w:val="00EE7BD8"/>
    <w:rsid w:val="00EF0B22"/>
    <w:rsid w:val="00EF2AE2"/>
    <w:rsid w:val="00EF3056"/>
    <w:rsid w:val="00EF44FC"/>
    <w:rsid w:val="00EF4B5D"/>
    <w:rsid w:val="00EF574D"/>
    <w:rsid w:val="00EF5F96"/>
    <w:rsid w:val="00EF70DD"/>
    <w:rsid w:val="00F02AD4"/>
    <w:rsid w:val="00F03492"/>
    <w:rsid w:val="00F042C9"/>
    <w:rsid w:val="00F04D87"/>
    <w:rsid w:val="00F05E8F"/>
    <w:rsid w:val="00F06A69"/>
    <w:rsid w:val="00F12A03"/>
    <w:rsid w:val="00F12B98"/>
    <w:rsid w:val="00F15191"/>
    <w:rsid w:val="00F16604"/>
    <w:rsid w:val="00F17163"/>
    <w:rsid w:val="00F2252B"/>
    <w:rsid w:val="00F23268"/>
    <w:rsid w:val="00F23932"/>
    <w:rsid w:val="00F245CE"/>
    <w:rsid w:val="00F303E7"/>
    <w:rsid w:val="00F31E06"/>
    <w:rsid w:val="00F334DF"/>
    <w:rsid w:val="00F35768"/>
    <w:rsid w:val="00F3607B"/>
    <w:rsid w:val="00F36355"/>
    <w:rsid w:val="00F364AB"/>
    <w:rsid w:val="00F37381"/>
    <w:rsid w:val="00F40022"/>
    <w:rsid w:val="00F408C5"/>
    <w:rsid w:val="00F408EE"/>
    <w:rsid w:val="00F44D73"/>
    <w:rsid w:val="00F46A18"/>
    <w:rsid w:val="00F46A27"/>
    <w:rsid w:val="00F50489"/>
    <w:rsid w:val="00F52346"/>
    <w:rsid w:val="00F5279C"/>
    <w:rsid w:val="00F53EE5"/>
    <w:rsid w:val="00F55F9A"/>
    <w:rsid w:val="00F55FE4"/>
    <w:rsid w:val="00F6151F"/>
    <w:rsid w:val="00F62788"/>
    <w:rsid w:val="00F62B4D"/>
    <w:rsid w:val="00F63EF9"/>
    <w:rsid w:val="00F646A5"/>
    <w:rsid w:val="00F663E6"/>
    <w:rsid w:val="00F66C97"/>
    <w:rsid w:val="00F679F6"/>
    <w:rsid w:val="00F701F8"/>
    <w:rsid w:val="00F71C2A"/>
    <w:rsid w:val="00F74B88"/>
    <w:rsid w:val="00F76093"/>
    <w:rsid w:val="00F761A7"/>
    <w:rsid w:val="00F77678"/>
    <w:rsid w:val="00F80145"/>
    <w:rsid w:val="00F836DF"/>
    <w:rsid w:val="00F840D9"/>
    <w:rsid w:val="00F84516"/>
    <w:rsid w:val="00F84D8B"/>
    <w:rsid w:val="00F85A53"/>
    <w:rsid w:val="00F85A6D"/>
    <w:rsid w:val="00F86393"/>
    <w:rsid w:val="00F86DE2"/>
    <w:rsid w:val="00F87253"/>
    <w:rsid w:val="00F909E8"/>
    <w:rsid w:val="00F90F1C"/>
    <w:rsid w:val="00F926F6"/>
    <w:rsid w:val="00F9388F"/>
    <w:rsid w:val="00F93896"/>
    <w:rsid w:val="00F938FD"/>
    <w:rsid w:val="00F9496B"/>
    <w:rsid w:val="00F96184"/>
    <w:rsid w:val="00F9618D"/>
    <w:rsid w:val="00FA16B6"/>
    <w:rsid w:val="00FA1C1E"/>
    <w:rsid w:val="00FA36A9"/>
    <w:rsid w:val="00FA4049"/>
    <w:rsid w:val="00FA495B"/>
    <w:rsid w:val="00FA5DB6"/>
    <w:rsid w:val="00FA7119"/>
    <w:rsid w:val="00FA7AE6"/>
    <w:rsid w:val="00FB1A13"/>
    <w:rsid w:val="00FB1D40"/>
    <w:rsid w:val="00FB233F"/>
    <w:rsid w:val="00FB26E6"/>
    <w:rsid w:val="00FB5156"/>
    <w:rsid w:val="00FB633E"/>
    <w:rsid w:val="00FB791B"/>
    <w:rsid w:val="00FB7B7B"/>
    <w:rsid w:val="00FC10E9"/>
    <w:rsid w:val="00FC1498"/>
    <w:rsid w:val="00FC29AB"/>
    <w:rsid w:val="00FC367E"/>
    <w:rsid w:val="00FC36DE"/>
    <w:rsid w:val="00FC42E3"/>
    <w:rsid w:val="00FC5885"/>
    <w:rsid w:val="00FC6F3A"/>
    <w:rsid w:val="00FC7AF5"/>
    <w:rsid w:val="00FC7BCA"/>
    <w:rsid w:val="00FD2257"/>
    <w:rsid w:val="00FD3E6E"/>
    <w:rsid w:val="00FD4001"/>
    <w:rsid w:val="00FD4C2D"/>
    <w:rsid w:val="00FD70A5"/>
    <w:rsid w:val="00FD7537"/>
    <w:rsid w:val="00FD79EB"/>
    <w:rsid w:val="00FD7B34"/>
    <w:rsid w:val="00FD7BD5"/>
    <w:rsid w:val="00FE029A"/>
    <w:rsid w:val="00FE0782"/>
    <w:rsid w:val="00FE11DE"/>
    <w:rsid w:val="00FE37F9"/>
    <w:rsid w:val="00FE3910"/>
    <w:rsid w:val="00FE5716"/>
    <w:rsid w:val="00FE5DBA"/>
    <w:rsid w:val="00FF0598"/>
    <w:rsid w:val="00FF3678"/>
    <w:rsid w:val="00FF5476"/>
    <w:rsid w:val="00FF5C54"/>
    <w:rsid w:val="00FF6B12"/>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E8B1F"/>
  <w15:docId w15:val="{ADC2ED85-AEFB-4F6E-B3C8-65B2200A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793971"/>
    <w:rPr>
      <w:color w:val="605E5C"/>
      <w:shd w:val="clear" w:color="auto" w:fill="E1DFDD"/>
    </w:rPr>
  </w:style>
  <w:style w:type="paragraph" w:styleId="TOCHeading">
    <w:name w:val="TOC Heading"/>
    <w:basedOn w:val="Heading1"/>
    <w:next w:val="Normal"/>
    <w:uiPriority w:val="39"/>
    <w:unhideWhenUsed/>
    <w:qFormat/>
    <w:rsid w:val="003165E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165E8"/>
    <w:pPr>
      <w:spacing w:after="100"/>
    </w:pPr>
  </w:style>
  <w:style w:type="paragraph" w:styleId="TOC3">
    <w:name w:val="toc 3"/>
    <w:basedOn w:val="Normal"/>
    <w:next w:val="Normal"/>
    <w:autoRedefine/>
    <w:uiPriority w:val="39"/>
    <w:unhideWhenUsed/>
    <w:rsid w:val="003165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inclusive.org.uk/ip-inclusive-manag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rewsteripinclusiv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inclusive.org.uk/ip-inclusive-manag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reersinidea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inclusive.org.uk/" TargetMode="External"/><Relationship Id="rId14" Type="http://schemas.openxmlformats.org/officeDocument/2006/relationships/hyperlink" Target="https://www.linkedin.com/in/andrea-brewster-obe-739373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pinclusive.org.uk/community/" TargetMode="External"/><Relationship Id="rId2" Type="http://schemas.openxmlformats.org/officeDocument/2006/relationships/hyperlink" Target="https://ipinclusive.org.uk/community/ip-ability/" TargetMode="External"/><Relationship Id="rId1" Type="http://schemas.openxmlformats.org/officeDocument/2006/relationships/hyperlink" Target="https://ipinclusive.org.uk/wp-content/uploads/2021/10/211013-ip-inclusive-volunteers-code-of-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02D7-AB06-4092-ACD7-98427EE4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Brewster</dc:creator>
  <cp:lastModifiedBy>Andrea Brewster</cp:lastModifiedBy>
  <cp:revision>8</cp:revision>
  <cp:lastPrinted>2022-01-21T09:07:00Z</cp:lastPrinted>
  <dcterms:created xsi:type="dcterms:W3CDTF">2022-02-14T11:30:00Z</dcterms:created>
  <dcterms:modified xsi:type="dcterms:W3CDTF">2022-02-14T12:12:00Z</dcterms:modified>
</cp:coreProperties>
</file>